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563C" w14:textId="77777777" w:rsidR="00CF4AF1" w:rsidRPr="00CA3A93" w:rsidRDefault="00393BF9">
      <w:pPr>
        <w:rPr>
          <w:rFonts w:eastAsia="Aptos"/>
        </w:rPr>
      </w:pPr>
      <w:r w:rsidRPr="00CA3A93">
        <w:rPr>
          <w:rFonts w:eastAsia="Aptos"/>
          <w:b/>
        </w:rPr>
        <w:t>Meeting Location:</w:t>
      </w:r>
      <w:r w:rsidRPr="00CA3A93">
        <w:rPr>
          <w:rFonts w:eastAsia="Aptos"/>
        </w:rPr>
        <w:t xml:space="preserve"> Clubhouse (2663 Providence Hills Drive)</w:t>
      </w:r>
    </w:p>
    <w:p w14:paraId="4E5CF81D" w14:textId="77777777" w:rsidR="00CF4AF1" w:rsidRPr="00CA3A93" w:rsidRDefault="00CF4AF1">
      <w:pPr>
        <w:rPr>
          <w:rFonts w:eastAsia="Aptos"/>
        </w:rPr>
      </w:pPr>
    </w:p>
    <w:p w14:paraId="5FA752D7" w14:textId="77777777" w:rsidR="00CF4AF1" w:rsidRPr="00CA3A93" w:rsidRDefault="00393BF9">
      <w:pPr>
        <w:rPr>
          <w:rFonts w:eastAsia="Aptos"/>
          <w:b/>
        </w:rPr>
      </w:pPr>
      <w:r w:rsidRPr="00CA3A93">
        <w:rPr>
          <w:rFonts w:eastAsia="Aptos"/>
          <w:b/>
        </w:rPr>
        <w:t>Participants:</w:t>
      </w:r>
    </w:p>
    <w:p w14:paraId="3121E7EF" w14:textId="2D3DE8F0" w:rsidR="00CF4AF1" w:rsidRPr="00CA3A93" w:rsidRDefault="00393BF9">
      <w:pPr>
        <w:ind w:firstLine="720"/>
        <w:rPr>
          <w:rFonts w:eastAsia="Aptos"/>
        </w:rPr>
      </w:pPr>
      <w:r w:rsidRPr="00CA3A93">
        <w:rPr>
          <w:rFonts w:eastAsia="Aptos"/>
        </w:rPr>
        <w:t xml:space="preserve">Present: Jose Diaz, </w:t>
      </w:r>
      <w:r w:rsidR="00B86679">
        <w:rPr>
          <w:rFonts w:eastAsia="Aptos"/>
        </w:rPr>
        <w:t xml:space="preserve">Liz Thomas, </w:t>
      </w:r>
      <w:r w:rsidRPr="00CA3A93">
        <w:rPr>
          <w:rFonts w:eastAsia="Aptos"/>
        </w:rPr>
        <w:t>Mujeeb Shah-Khan</w:t>
      </w:r>
      <w:r w:rsidR="00372D15">
        <w:rPr>
          <w:rFonts w:eastAsia="Aptos"/>
        </w:rPr>
        <w:t>, Mark McKain</w:t>
      </w:r>
    </w:p>
    <w:p w14:paraId="7CCB8FE4" w14:textId="1A39C0F1" w:rsidR="00CF4AF1" w:rsidRPr="00CA3A93" w:rsidRDefault="00393BF9">
      <w:pPr>
        <w:ind w:firstLine="720"/>
        <w:rPr>
          <w:rFonts w:eastAsia="Aptos"/>
        </w:rPr>
      </w:pPr>
      <w:r w:rsidRPr="00CA3A93">
        <w:rPr>
          <w:rFonts w:eastAsia="Aptos"/>
        </w:rPr>
        <w:t xml:space="preserve">Absent: </w:t>
      </w:r>
    </w:p>
    <w:p w14:paraId="285C1664" w14:textId="65FE0A22" w:rsidR="00CF4AF1" w:rsidRPr="00CA3A93" w:rsidRDefault="00393BF9">
      <w:pPr>
        <w:ind w:firstLine="720"/>
        <w:rPr>
          <w:rFonts w:eastAsia="Aptos"/>
        </w:rPr>
      </w:pPr>
      <w:r w:rsidRPr="00CA3A93">
        <w:rPr>
          <w:rFonts w:eastAsia="Aptos"/>
        </w:rPr>
        <w:t>Guests: Jaime Williams</w:t>
      </w:r>
    </w:p>
    <w:p w14:paraId="6FD3B7D7" w14:textId="77777777" w:rsidR="00CF4AF1" w:rsidRPr="00CA3A93" w:rsidRDefault="00CF4AF1">
      <w:pPr>
        <w:ind w:left="720"/>
        <w:rPr>
          <w:rFonts w:eastAsia="Aptos"/>
        </w:rPr>
      </w:pPr>
    </w:p>
    <w:p w14:paraId="2840B82E" w14:textId="77777777" w:rsidR="00CF4AF1" w:rsidRPr="00CA3A93" w:rsidRDefault="00393BF9">
      <w:pPr>
        <w:rPr>
          <w:rFonts w:eastAsia="Aptos"/>
          <w:b/>
        </w:rPr>
      </w:pPr>
      <w:r w:rsidRPr="00CA3A93">
        <w:rPr>
          <w:rFonts w:eastAsia="Aptos"/>
          <w:b/>
        </w:rPr>
        <w:t>Board Meeting – Open Session</w:t>
      </w:r>
    </w:p>
    <w:p w14:paraId="55E686F7" w14:textId="77777777" w:rsidR="00CF4AF1" w:rsidRPr="00CA3A93" w:rsidRDefault="00CF4AF1">
      <w:pPr>
        <w:pBdr>
          <w:top w:val="nil"/>
          <w:left w:val="nil"/>
          <w:bottom w:val="nil"/>
          <w:right w:val="nil"/>
          <w:between w:val="nil"/>
        </w:pBdr>
        <w:ind w:left="1080"/>
        <w:rPr>
          <w:rFonts w:eastAsia="Aptos"/>
          <w:color w:val="000000"/>
        </w:rPr>
      </w:pPr>
    </w:p>
    <w:p w14:paraId="07D48BCC"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Call to Order</w:t>
      </w:r>
    </w:p>
    <w:p w14:paraId="0003D154" w14:textId="3522ED88" w:rsidR="00CF4AF1" w:rsidRPr="00CA3A93" w:rsidRDefault="00393BF9">
      <w:pPr>
        <w:pBdr>
          <w:top w:val="nil"/>
          <w:left w:val="nil"/>
          <w:bottom w:val="nil"/>
          <w:right w:val="nil"/>
          <w:between w:val="nil"/>
        </w:pBdr>
        <w:ind w:left="1080"/>
        <w:rPr>
          <w:rFonts w:eastAsia="Aptos"/>
          <w:color w:val="000000"/>
        </w:rPr>
      </w:pPr>
      <w:r w:rsidRPr="00CA3A93">
        <w:rPr>
          <w:rFonts w:eastAsia="Aptos"/>
          <w:color w:val="000000"/>
        </w:rPr>
        <w:t>The meeting was called to order at 7:0</w:t>
      </w:r>
      <w:r w:rsidR="00372D15">
        <w:rPr>
          <w:rFonts w:eastAsia="Aptos"/>
          <w:color w:val="000000"/>
        </w:rPr>
        <w:t>3</w:t>
      </w:r>
      <w:r w:rsidRPr="00CA3A93">
        <w:rPr>
          <w:rFonts w:eastAsia="Aptos"/>
          <w:color w:val="000000"/>
        </w:rPr>
        <w:t xml:space="preserve"> p.m. by Jose Diaz.</w:t>
      </w:r>
    </w:p>
    <w:p w14:paraId="2D822A2E" w14:textId="77777777" w:rsidR="00CF4AF1" w:rsidRPr="00CA3A93" w:rsidRDefault="00CF4AF1">
      <w:pPr>
        <w:pBdr>
          <w:top w:val="nil"/>
          <w:left w:val="nil"/>
          <w:bottom w:val="nil"/>
          <w:right w:val="nil"/>
          <w:between w:val="nil"/>
        </w:pBdr>
        <w:ind w:left="1080"/>
        <w:rPr>
          <w:rFonts w:eastAsia="Aptos"/>
          <w:color w:val="000000"/>
        </w:rPr>
      </w:pPr>
    </w:p>
    <w:p w14:paraId="7598F60F"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Roll Call</w:t>
      </w:r>
    </w:p>
    <w:p w14:paraId="082492D4" w14:textId="1082DF35" w:rsidR="00CF4AF1" w:rsidRPr="00CA3A93" w:rsidRDefault="00C96820">
      <w:pPr>
        <w:numPr>
          <w:ilvl w:val="1"/>
          <w:numId w:val="1"/>
        </w:numPr>
        <w:pBdr>
          <w:top w:val="nil"/>
          <w:left w:val="nil"/>
          <w:bottom w:val="nil"/>
          <w:right w:val="nil"/>
          <w:between w:val="nil"/>
        </w:pBdr>
        <w:rPr>
          <w:rFonts w:eastAsia="Aptos"/>
          <w:color w:val="000000"/>
        </w:rPr>
      </w:pPr>
      <w:r>
        <w:rPr>
          <w:rFonts w:eastAsia="Aptos"/>
          <w:color w:val="000000"/>
        </w:rPr>
        <w:t xml:space="preserve">Four members </w:t>
      </w:r>
      <w:r w:rsidRPr="00CA3A93">
        <w:rPr>
          <w:rFonts w:eastAsia="Aptos"/>
          <w:color w:val="000000"/>
        </w:rPr>
        <w:t>were presen</w:t>
      </w:r>
      <w:r w:rsidR="00372D15">
        <w:rPr>
          <w:rFonts w:eastAsia="Aptos"/>
          <w:color w:val="000000"/>
        </w:rPr>
        <w:t>t. One board member vacancy to be filled</w:t>
      </w:r>
      <w:r w:rsidRPr="00CA3A93">
        <w:rPr>
          <w:rFonts w:eastAsia="Aptos"/>
          <w:color w:val="000000"/>
        </w:rPr>
        <w:t>.</w:t>
      </w:r>
    </w:p>
    <w:p w14:paraId="7E218423" w14:textId="77777777" w:rsidR="00CF4AF1" w:rsidRPr="00CA3A93" w:rsidRDefault="00CF4AF1">
      <w:pPr>
        <w:rPr>
          <w:rFonts w:eastAsia="Aptos"/>
        </w:rPr>
      </w:pPr>
    </w:p>
    <w:p w14:paraId="66D72A99"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Reading and Approval of Minutes</w:t>
      </w:r>
    </w:p>
    <w:p w14:paraId="678A2165" w14:textId="35CEA8D6" w:rsidR="00CF4AF1" w:rsidRPr="00CA3A93" w:rsidRDefault="00C96820">
      <w:pPr>
        <w:numPr>
          <w:ilvl w:val="1"/>
          <w:numId w:val="1"/>
        </w:numPr>
        <w:pBdr>
          <w:top w:val="nil"/>
          <w:left w:val="nil"/>
          <w:bottom w:val="nil"/>
          <w:right w:val="nil"/>
          <w:between w:val="nil"/>
        </w:pBdr>
        <w:rPr>
          <w:rFonts w:eastAsia="Aptos"/>
          <w:color w:val="000000"/>
        </w:rPr>
      </w:pPr>
      <w:r>
        <w:rPr>
          <w:rFonts w:eastAsia="Aptos"/>
          <w:color w:val="000000"/>
        </w:rPr>
        <w:t xml:space="preserve">January 2025 </w:t>
      </w:r>
      <w:r w:rsidRPr="00CA3A93">
        <w:rPr>
          <w:rFonts w:eastAsia="Aptos"/>
          <w:color w:val="000000"/>
        </w:rPr>
        <w:t>meeting minutes were approved and posted to the website for community access.</w:t>
      </w:r>
    </w:p>
    <w:p w14:paraId="39301C86" w14:textId="77777777" w:rsidR="00CF4AF1" w:rsidRPr="00CA3A93" w:rsidRDefault="00CF4AF1">
      <w:pPr>
        <w:pBdr>
          <w:top w:val="nil"/>
          <w:left w:val="nil"/>
          <w:bottom w:val="nil"/>
          <w:right w:val="nil"/>
          <w:between w:val="nil"/>
        </w:pBdr>
        <w:ind w:left="1080"/>
        <w:rPr>
          <w:rFonts w:eastAsia="Aptos"/>
          <w:color w:val="000000"/>
        </w:rPr>
      </w:pPr>
    </w:p>
    <w:p w14:paraId="05C30BB0"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Reports of Officers</w:t>
      </w:r>
    </w:p>
    <w:p w14:paraId="26A40B99"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President (Jose Diaz)</w:t>
      </w:r>
    </w:p>
    <w:p w14:paraId="7E5DA9F2" w14:textId="77777777" w:rsidR="00CF4AF1" w:rsidRPr="003801FB" w:rsidRDefault="00393BF9" w:rsidP="003801FB">
      <w:pPr>
        <w:pStyle w:val="ListParagraph"/>
        <w:numPr>
          <w:ilvl w:val="0"/>
          <w:numId w:val="4"/>
        </w:numPr>
        <w:pBdr>
          <w:top w:val="nil"/>
          <w:left w:val="nil"/>
          <w:bottom w:val="nil"/>
          <w:right w:val="nil"/>
          <w:between w:val="nil"/>
        </w:pBdr>
        <w:ind w:firstLine="1260"/>
        <w:rPr>
          <w:rFonts w:eastAsia="Aptos"/>
          <w:color w:val="000000"/>
        </w:rPr>
      </w:pPr>
      <w:r w:rsidRPr="003801FB">
        <w:rPr>
          <w:rFonts w:eastAsia="Aptos"/>
          <w:color w:val="000000"/>
        </w:rPr>
        <w:t>Emphasized the need for meeting decorum:</w:t>
      </w:r>
    </w:p>
    <w:p w14:paraId="6A4DA00C" w14:textId="77777777" w:rsidR="00CF4AF1" w:rsidRPr="00CA3A93" w:rsidRDefault="00393BF9">
      <w:pPr>
        <w:numPr>
          <w:ilvl w:val="3"/>
          <w:numId w:val="1"/>
        </w:numPr>
        <w:pBdr>
          <w:top w:val="nil"/>
          <w:left w:val="nil"/>
          <w:bottom w:val="nil"/>
          <w:right w:val="nil"/>
          <w:between w:val="nil"/>
        </w:pBdr>
        <w:rPr>
          <w:rFonts w:eastAsia="Aptos"/>
          <w:color w:val="000000"/>
        </w:rPr>
      </w:pPr>
      <w:r w:rsidRPr="00CA3A93">
        <w:rPr>
          <w:rFonts w:eastAsia="Aptos"/>
          <w:color w:val="000000"/>
        </w:rPr>
        <w:t>Sidebar conversations should be held outside the meeting room.</w:t>
      </w:r>
    </w:p>
    <w:p w14:paraId="3F01E55E" w14:textId="77777777" w:rsidR="00CF4AF1" w:rsidRDefault="00393BF9">
      <w:pPr>
        <w:numPr>
          <w:ilvl w:val="3"/>
          <w:numId w:val="1"/>
        </w:numPr>
        <w:pBdr>
          <w:top w:val="nil"/>
          <w:left w:val="nil"/>
          <w:bottom w:val="nil"/>
          <w:right w:val="nil"/>
          <w:between w:val="nil"/>
        </w:pBdr>
        <w:rPr>
          <w:rFonts w:eastAsia="Aptos"/>
          <w:color w:val="000000"/>
        </w:rPr>
      </w:pPr>
      <w:r w:rsidRPr="00CA3A93">
        <w:rPr>
          <w:rFonts w:eastAsia="Aptos"/>
          <w:color w:val="000000"/>
        </w:rPr>
        <w:t>Questions are to be addressed during the Open Forum or when a motion is open for a vote.</w:t>
      </w:r>
    </w:p>
    <w:p w14:paraId="2CE94385" w14:textId="1A9A349F" w:rsidR="003801FB" w:rsidRDefault="001D41A9" w:rsidP="003801FB">
      <w:pPr>
        <w:pStyle w:val="ListParagraph"/>
        <w:numPr>
          <w:ilvl w:val="0"/>
          <w:numId w:val="3"/>
        </w:numPr>
        <w:pBdr>
          <w:top w:val="nil"/>
          <w:left w:val="nil"/>
          <w:bottom w:val="nil"/>
          <w:right w:val="nil"/>
          <w:between w:val="nil"/>
        </w:pBdr>
        <w:ind w:firstLine="1260"/>
        <w:rPr>
          <w:rFonts w:eastAsia="Aptos"/>
          <w:color w:val="000000"/>
        </w:rPr>
      </w:pPr>
      <w:r>
        <w:rPr>
          <w:rFonts w:eastAsia="Aptos"/>
          <w:color w:val="000000"/>
        </w:rPr>
        <w:t>Discussed availability of key fobs</w:t>
      </w:r>
      <w:r w:rsidR="000B39DA">
        <w:rPr>
          <w:rFonts w:eastAsia="Aptos"/>
          <w:color w:val="000000"/>
        </w:rPr>
        <w:t xml:space="preserve">; explained </w:t>
      </w:r>
      <w:r w:rsidR="009709BD">
        <w:rPr>
          <w:rFonts w:eastAsia="Aptos"/>
          <w:color w:val="000000"/>
        </w:rPr>
        <w:t>pool access</w:t>
      </w:r>
    </w:p>
    <w:p w14:paraId="4700A87F" w14:textId="77777777" w:rsidR="007D5741" w:rsidRPr="003801FB" w:rsidRDefault="007D5741" w:rsidP="007D5741">
      <w:pPr>
        <w:pStyle w:val="ListParagraph"/>
        <w:pBdr>
          <w:top w:val="nil"/>
          <w:left w:val="nil"/>
          <w:bottom w:val="nil"/>
          <w:right w:val="nil"/>
          <w:between w:val="nil"/>
        </w:pBdr>
        <w:ind w:left="1980"/>
        <w:rPr>
          <w:rFonts w:eastAsia="Aptos"/>
          <w:color w:val="000000"/>
        </w:rPr>
      </w:pPr>
    </w:p>
    <w:p w14:paraId="46C92E66"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First Vice President (Mujeeb Shah-Khan)</w:t>
      </w:r>
    </w:p>
    <w:p w14:paraId="2F05E46F" w14:textId="77777777" w:rsidR="00CF4AF1" w:rsidRDefault="00393BF9">
      <w:pPr>
        <w:numPr>
          <w:ilvl w:val="2"/>
          <w:numId w:val="1"/>
        </w:numPr>
        <w:pBdr>
          <w:top w:val="nil"/>
          <w:left w:val="nil"/>
          <w:bottom w:val="nil"/>
          <w:right w:val="nil"/>
          <w:between w:val="nil"/>
        </w:pBdr>
        <w:rPr>
          <w:rFonts w:eastAsia="Aptos"/>
          <w:color w:val="000000"/>
        </w:rPr>
      </w:pPr>
      <w:r w:rsidRPr="00CA3A93">
        <w:rPr>
          <w:rFonts w:eastAsia="Aptos"/>
          <w:color w:val="000000"/>
        </w:rPr>
        <w:t>No report.</w:t>
      </w:r>
    </w:p>
    <w:p w14:paraId="4542E749" w14:textId="77777777" w:rsidR="007D5741" w:rsidRPr="00CA3A93" w:rsidRDefault="007D5741" w:rsidP="007D5741">
      <w:pPr>
        <w:pBdr>
          <w:top w:val="nil"/>
          <w:left w:val="nil"/>
          <w:bottom w:val="nil"/>
          <w:right w:val="nil"/>
          <w:between w:val="nil"/>
        </w:pBdr>
        <w:ind w:left="2340"/>
        <w:rPr>
          <w:rFonts w:eastAsia="Aptos"/>
          <w:color w:val="000000"/>
        </w:rPr>
      </w:pPr>
    </w:p>
    <w:p w14:paraId="101946F3" w14:textId="79F99E6E"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 xml:space="preserve">Second </w:t>
      </w:r>
      <w:r w:rsidR="00FC187E">
        <w:rPr>
          <w:rFonts w:eastAsia="Aptos"/>
          <w:b/>
          <w:color w:val="000000"/>
        </w:rPr>
        <w:t>V</w:t>
      </w:r>
      <w:r w:rsidRPr="00CA3A93">
        <w:rPr>
          <w:rFonts w:eastAsia="Aptos"/>
          <w:b/>
          <w:color w:val="000000"/>
        </w:rPr>
        <w:t>ice President (</w:t>
      </w:r>
      <w:r w:rsidR="00FC187E">
        <w:rPr>
          <w:rFonts w:eastAsia="Aptos"/>
          <w:b/>
          <w:color w:val="000000"/>
        </w:rPr>
        <w:t>Liz Thomas</w:t>
      </w:r>
      <w:r w:rsidRPr="00CA3A93">
        <w:rPr>
          <w:rFonts w:eastAsia="Aptos"/>
          <w:b/>
          <w:color w:val="000000"/>
        </w:rPr>
        <w:t>)</w:t>
      </w:r>
    </w:p>
    <w:p w14:paraId="34C39CD6" w14:textId="252EE600" w:rsidR="00CF4AF1" w:rsidRDefault="006C63F4">
      <w:pPr>
        <w:numPr>
          <w:ilvl w:val="2"/>
          <w:numId w:val="1"/>
        </w:numPr>
        <w:pBdr>
          <w:top w:val="nil"/>
          <w:left w:val="nil"/>
          <w:bottom w:val="nil"/>
          <w:right w:val="nil"/>
          <w:between w:val="nil"/>
        </w:pBdr>
        <w:rPr>
          <w:rFonts w:eastAsia="Aptos"/>
          <w:color w:val="000000"/>
        </w:rPr>
      </w:pPr>
      <w:r>
        <w:rPr>
          <w:rFonts w:eastAsia="Aptos"/>
          <w:color w:val="000000"/>
        </w:rPr>
        <w:t xml:space="preserve">No report. </w:t>
      </w:r>
    </w:p>
    <w:p w14:paraId="18DBE6F6" w14:textId="77777777" w:rsidR="007D5741" w:rsidRPr="00CA3A93" w:rsidRDefault="007D5741" w:rsidP="007D5741">
      <w:pPr>
        <w:pBdr>
          <w:top w:val="nil"/>
          <w:left w:val="nil"/>
          <w:bottom w:val="nil"/>
          <w:right w:val="nil"/>
          <w:between w:val="nil"/>
        </w:pBdr>
        <w:ind w:left="2340"/>
        <w:rPr>
          <w:rFonts w:eastAsia="Aptos"/>
          <w:color w:val="000000"/>
        </w:rPr>
      </w:pPr>
    </w:p>
    <w:p w14:paraId="4F649F4C"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Treasurer (Mark McKain)</w:t>
      </w:r>
    </w:p>
    <w:p w14:paraId="6240137A" w14:textId="4FA5C1F1" w:rsidR="00CF4AF1" w:rsidRDefault="00425C75">
      <w:pPr>
        <w:numPr>
          <w:ilvl w:val="2"/>
          <w:numId w:val="1"/>
        </w:numPr>
        <w:pBdr>
          <w:top w:val="nil"/>
          <w:left w:val="nil"/>
          <w:bottom w:val="nil"/>
          <w:right w:val="nil"/>
          <w:between w:val="nil"/>
        </w:pBdr>
        <w:rPr>
          <w:rFonts w:eastAsia="Aptos"/>
          <w:color w:val="000000"/>
        </w:rPr>
      </w:pPr>
      <w:r>
        <w:rPr>
          <w:rFonts w:eastAsia="Aptos"/>
          <w:color w:val="000000"/>
        </w:rPr>
        <w:t xml:space="preserve">Special assessment </w:t>
      </w:r>
      <w:r w:rsidR="00C5029C">
        <w:rPr>
          <w:rFonts w:eastAsia="Aptos"/>
          <w:color w:val="000000"/>
        </w:rPr>
        <w:t>and at least</w:t>
      </w:r>
      <w:r w:rsidR="00E41CFB">
        <w:rPr>
          <w:rFonts w:eastAsia="Aptos"/>
          <w:color w:val="000000"/>
        </w:rPr>
        <w:t xml:space="preserve"> </w:t>
      </w:r>
      <w:r w:rsidR="00C5029C">
        <w:rPr>
          <w:rFonts w:eastAsia="Aptos"/>
          <w:color w:val="000000"/>
        </w:rPr>
        <w:t xml:space="preserve">50% </w:t>
      </w:r>
      <w:r w:rsidR="00E41CFB">
        <w:rPr>
          <w:rFonts w:eastAsia="Aptos"/>
          <w:color w:val="000000"/>
        </w:rPr>
        <w:t xml:space="preserve">of annual </w:t>
      </w:r>
      <w:r w:rsidR="0029525E">
        <w:rPr>
          <w:rFonts w:eastAsia="Aptos"/>
          <w:color w:val="000000"/>
        </w:rPr>
        <w:t xml:space="preserve">assessment </w:t>
      </w:r>
      <w:r w:rsidR="002B434E">
        <w:rPr>
          <w:rFonts w:eastAsia="Aptos"/>
          <w:color w:val="000000"/>
        </w:rPr>
        <w:t xml:space="preserve">(dues) </w:t>
      </w:r>
      <w:r w:rsidR="0029525E">
        <w:rPr>
          <w:rFonts w:eastAsia="Aptos"/>
          <w:color w:val="000000"/>
        </w:rPr>
        <w:t xml:space="preserve">were due </w:t>
      </w:r>
      <w:r w:rsidR="00786854">
        <w:rPr>
          <w:rFonts w:eastAsia="Aptos"/>
          <w:color w:val="000000"/>
        </w:rPr>
        <w:t>by January 31.</w:t>
      </w:r>
    </w:p>
    <w:p w14:paraId="1F25761A" w14:textId="77777777" w:rsidR="00C64A4E" w:rsidRDefault="005646C2">
      <w:pPr>
        <w:numPr>
          <w:ilvl w:val="2"/>
          <w:numId w:val="1"/>
        </w:numPr>
        <w:pBdr>
          <w:top w:val="nil"/>
          <w:left w:val="nil"/>
          <w:bottom w:val="nil"/>
          <w:right w:val="nil"/>
          <w:between w:val="nil"/>
        </w:pBdr>
        <w:rPr>
          <w:rFonts w:eastAsia="Aptos"/>
          <w:color w:val="000000"/>
        </w:rPr>
      </w:pPr>
      <w:r>
        <w:rPr>
          <w:rFonts w:eastAsia="Aptos"/>
          <w:color w:val="000000"/>
        </w:rPr>
        <w:t>Late fee</w:t>
      </w:r>
      <w:r w:rsidR="00BE6A94">
        <w:rPr>
          <w:rFonts w:eastAsia="Aptos"/>
          <w:color w:val="000000"/>
        </w:rPr>
        <w:t>s (special assessment – one time $20</w:t>
      </w:r>
      <w:r w:rsidR="00313B70">
        <w:rPr>
          <w:rFonts w:eastAsia="Aptos"/>
          <w:color w:val="000000"/>
        </w:rPr>
        <w:t>; annual assessment - $20 per</w:t>
      </w:r>
      <w:r w:rsidR="006F627B">
        <w:rPr>
          <w:rFonts w:eastAsia="Aptos"/>
          <w:color w:val="000000"/>
        </w:rPr>
        <w:t xml:space="preserve"> </w:t>
      </w:r>
      <w:r w:rsidR="00313B70">
        <w:rPr>
          <w:rFonts w:eastAsia="Aptos"/>
          <w:color w:val="000000"/>
        </w:rPr>
        <w:t>month</w:t>
      </w:r>
      <w:r w:rsidR="006F627B">
        <w:rPr>
          <w:rFonts w:eastAsia="Aptos"/>
          <w:color w:val="000000"/>
        </w:rPr>
        <w:t xml:space="preserve">) applied to outstanding </w:t>
      </w:r>
      <w:r w:rsidR="001A68E0">
        <w:rPr>
          <w:rFonts w:eastAsia="Aptos"/>
          <w:color w:val="000000"/>
        </w:rPr>
        <w:t>balances.</w:t>
      </w:r>
    </w:p>
    <w:p w14:paraId="2A4D79B0" w14:textId="5B62FC5B" w:rsidR="00786854" w:rsidRDefault="00C64A4E">
      <w:pPr>
        <w:numPr>
          <w:ilvl w:val="2"/>
          <w:numId w:val="1"/>
        </w:numPr>
        <w:pBdr>
          <w:top w:val="nil"/>
          <w:left w:val="nil"/>
          <w:bottom w:val="nil"/>
          <w:right w:val="nil"/>
          <w:between w:val="nil"/>
        </w:pBdr>
        <w:rPr>
          <w:rFonts w:eastAsia="Aptos"/>
          <w:color w:val="000000"/>
        </w:rPr>
      </w:pPr>
      <w:r>
        <w:rPr>
          <w:rFonts w:eastAsia="Aptos"/>
          <w:color w:val="000000"/>
        </w:rPr>
        <w:t xml:space="preserve">For those opting to </w:t>
      </w:r>
      <w:r w:rsidR="00CC3B29">
        <w:rPr>
          <w:rFonts w:eastAsia="Aptos"/>
          <w:color w:val="000000"/>
        </w:rPr>
        <w:t xml:space="preserve">pay the annual assessment in two installments, the second payment is due </w:t>
      </w:r>
      <w:r w:rsidR="00430C08">
        <w:rPr>
          <w:rFonts w:eastAsia="Aptos"/>
          <w:color w:val="000000"/>
        </w:rPr>
        <w:t>March 31.</w:t>
      </w:r>
      <w:r w:rsidR="006F627B">
        <w:rPr>
          <w:rFonts w:eastAsia="Aptos"/>
          <w:color w:val="000000"/>
        </w:rPr>
        <w:t xml:space="preserve"> </w:t>
      </w:r>
    </w:p>
    <w:p w14:paraId="3D6AD093" w14:textId="77777777" w:rsidR="00F92DFF" w:rsidRPr="00CA3A93" w:rsidRDefault="00F92DFF" w:rsidP="00F92DFF">
      <w:pPr>
        <w:pBdr>
          <w:top w:val="nil"/>
          <w:left w:val="nil"/>
          <w:bottom w:val="nil"/>
          <w:right w:val="nil"/>
          <w:between w:val="nil"/>
        </w:pBdr>
        <w:ind w:left="2340"/>
        <w:rPr>
          <w:rFonts w:eastAsia="Aptos"/>
          <w:color w:val="000000"/>
        </w:rPr>
      </w:pPr>
    </w:p>
    <w:p w14:paraId="4F382C9A" w14:textId="7F2ACDAD"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Secretary (</w:t>
      </w:r>
      <w:r w:rsidR="001A051A">
        <w:rPr>
          <w:rFonts w:eastAsia="Aptos"/>
          <w:b/>
          <w:color w:val="000000"/>
        </w:rPr>
        <w:t>Position to be filled</w:t>
      </w:r>
      <w:r w:rsidRPr="00CA3A93">
        <w:rPr>
          <w:rFonts w:eastAsia="Aptos"/>
          <w:b/>
          <w:color w:val="000000"/>
        </w:rPr>
        <w:t>)</w:t>
      </w:r>
    </w:p>
    <w:p w14:paraId="4A47A959" w14:textId="04354F7C" w:rsidR="00CF4AF1" w:rsidRPr="00CA3A93" w:rsidRDefault="00CF4AF1">
      <w:pPr>
        <w:pBdr>
          <w:top w:val="nil"/>
          <w:left w:val="nil"/>
          <w:bottom w:val="nil"/>
          <w:right w:val="nil"/>
          <w:between w:val="nil"/>
        </w:pBdr>
        <w:ind w:left="2340"/>
        <w:rPr>
          <w:rFonts w:eastAsia="Aptos"/>
          <w:color w:val="000000"/>
        </w:rPr>
      </w:pPr>
    </w:p>
    <w:p w14:paraId="3A38A14F" w14:textId="77777777" w:rsidR="00CF4AF1" w:rsidRPr="00CA3A93" w:rsidRDefault="00CF4AF1">
      <w:pPr>
        <w:rPr>
          <w:rFonts w:eastAsia="Aptos"/>
        </w:rPr>
      </w:pPr>
    </w:p>
    <w:p w14:paraId="299135B5"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lastRenderedPageBreak/>
        <w:t>Reports of Committees</w:t>
      </w:r>
    </w:p>
    <w:p w14:paraId="42C62AB5"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Adult Social Committee (Sharon McGowan)</w:t>
      </w:r>
    </w:p>
    <w:p w14:paraId="3C35874A" w14:textId="77A310CA" w:rsidR="00CC3665" w:rsidRDefault="00DC0736">
      <w:pPr>
        <w:numPr>
          <w:ilvl w:val="2"/>
          <w:numId w:val="1"/>
        </w:numPr>
        <w:pBdr>
          <w:top w:val="nil"/>
          <w:left w:val="nil"/>
          <w:bottom w:val="nil"/>
          <w:right w:val="nil"/>
          <w:between w:val="nil"/>
        </w:pBdr>
        <w:rPr>
          <w:rFonts w:eastAsia="Aptos"/>
          <w:color w:val="000000"/>
        </w:rPr>
      </w:pPr>
      <w:r>
        <w:rPr>
          <w:rFonts w:eastAsia="Aptos"/>
          <w:color w:val="000000"/>
        </w:rPr>
        <w:t xml:space="preserve">Yoga </w:t>
      </w:r>
      <w:r w:rsidR="006F0AC8">
        <w:rPr>
          <w:rFonts w:eastAsia="Aptos"/>
          <w:color w:val="000000"/>
        </w:rPr>
        <w:t>is going</w:t>
      </w:r>
      <w:r>
        <w:rPr>
          <w:rFonts w:eastAsia="Aptos"/>
          <w:color w:val="000000"/>
        </w:rPr>
        <w:t xml:space="preserve"> well; email blast reminder; </w:t>
      </w:r>
      <w:r w:rsidR="00CC3665">
        <w:rPr>
          <w:rFonts w:eastAsia="Aptos"/>
          <w:color w:val="000000"/>
        </w:rPr>
        <w:t xml:space="preserve">every Thursday at 6:30 p.m. </w:t>
      </w:r>
    </w:p>
    <w:p w14:paraId="1CCB7B79" w14:textId="77777777" w:rsidR="00F42CAD" w:rsidRDefault="00CC3665">
      <w:pPr>
        <w:numPr>
          <w:ilvl w:val="2"/>
          <w:numId w:val="1"/>
        </w:numPr>
        <w:pBdr>
          <w:top w:val="nil"/>
          <w:left w:val="nil"/>
          <w:bottom w:val="nil"/>
          <w:right w:val="nil"/>
          <w:between w:val="nil"/>
        </w:pBdr>
        <w:rPr>
          <w:rFonts w:eastAsia="Aptos"/>
          <w:color w:val="000000"/>
        </w:rPr>
      </w:pPr>
      <w:r>
        <w:rPr>
          <w:rFonts w:eastAsia="Aptos"/>
          <w:color w:val="000000"/>
        </w:rPr>
        <w:t xml:space="preserve">No yoga </w:t>
      </w:r>
      <w:r w:rsidR="00F42CAD">
        <w:rPr>
          <w:rFonts w:eastAsia="Aptos"/>
          <w:color w:val="000000"/>
        </w:rPr>
        <w:t>February 27</w:t>
      </w:r>
    </w:p>
    <w:p w14:paraId="4761464F" w14:textId="49E8EAEB" w:rsidR="00C57E70" w:rsidRPr="00CA3A93" w:rsidRDefault="00F42CAD" w:rsidP="00C57E70">
      <w:pPr>
        <w:numPr>
          <w:ilvl w:val="2"/>
          <w:numId w:val="1"/>
        </w:numPr>
        <w:pBdr>
          <w:top w:val="nil"/>
          <w:left w:val="nil"/>
          <w:bottom w:val="nil"/>
          <w:right w:val="nil"/>
          <w:between w:val="nil"/>
        </w:pBdr>
        <w:rPr>
          <w:rFonts w:eastAsia="Aptos"/>
          <w:color w:val="000000"/>
        </w:rPr>
      </w:pPr>
      <w:r>
        <w:rPr>
          <w:rFonts w:eastAsia="Aptos"/>
          <w:color w:val="000000"/>
        </w:rPr>
        <w:t>Possibly extend classes into April and May</w:t>
      </w:r>
      <w:r w:rsidR="0044017A">
        <w:rPr>
          <w:rFonts w:eastAsia="Aptos"/>
          <w:color w:val="000000"/>
        </w:rPr>
        <w:t>.</w:t>
      </w:r>
    </w:p>
    <w:p w14:paraId="79D31565" w14:textId="7EA5508E" w:rsidR="00CF4AF1" w:rsidRPr="00CA3A93" w:rsidRDefault="00CF4AF1" w:rsidP="00C57E70">
      <w:pPr>
        <w:pBdr>
          <w:top w:val="nil"/>
          <w:left w:val="nil"/>
          <w:bottom w:val="nil"/>
          <w:right w:val="nil"/>
          <w:between w:val="nil"/>
        </w:pBdr>
        <w:ind w:left="2340"/>
        <w:rPr>
          <w:rFonts w:eastAsia="Aptos"/>
          <w:color w:val="000000"/>
        </w:rPr>
      </w:pPr>
    </w:p>
    <w:p w14:paraId="31E8B595" w14:textId="2173E8AD"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Architectural Review Committee (</w:t>
      </w:r>
      <w:r w:rsidR="00C57E70">
        <w:rPr>
          <w:rFonts w:eastAsia="Aptos"/>
          <w:b/>
          <w:color w:val="000000"/>
        </w:rPr>
        <w:t>Liz Thomas</w:t>
      </w:r>
      <w:r w:rsidRPr="00CA3A93">
        <w:rPr>
          <w:rFonts w:eastAsia="Aptos"/>
          <w:b/>
          <w:color w:val="000000"/>
        </w:rPr>
        <w:t>)</w:t>
      </w:r>
    </w:p>
    <w:p w14:paraId="478AF290" w14:textId="7E23012E" w:rsidR="00CF4AF1" w:rsidRDefault="00393BF9">
      <w:pPr>
        <w:numPr>
          <w:ilvl w:val="2"/>
          <w:numId w:val="1"/>
        </w:numPr>
        <w:pBdr>
          <w:top w:val="nil"/>
          <w:left w:val="nil"/>
          <w:bottom w:val="nil"/>
          <w:right w:val="nil"/>
          <w:between w:val="nil"/>
        </w:pBdr>
        <w:rPr>
          <w:rFonts w:eastAsia="Aptos"/>
          <w:color w:val="000000"/>
        </w:rPr>
      </w:pPr>
      <w:r w:rsidRPr="00CA3A93">
        <w:rPr>
          <w:rFonts w:eastAsia="Aptos"/>
          <w:color w:val="000000"/>
        </w:rPr>
        <w:t xml:space="preserve">Received </w:t>
      </w:r>
      <w:r w:rsidR="00C57E70">
        <w:rPr>
          <w:rFonts w:eastAsia="Aptos"/>
          <w:color w:val="000000"/>
        </w:rPr>
        <w:t>1</w:t>
      </w:r>
      <w:r w:rsidRPr="00CA3A93">
        <w:rPr>
          <w:rFonts w:eastAsia="Aptos"/>
          <w:color w:val="000000"/>
        </w:rPr>
        <w:t xml:space="preserve"> </w:t>
      </w:r>
      <w:r w:rsidR="00061FB6" w:rsidRPr="00CA3A93">
        <w:rPr>
          <w:rFonts w:eastAsia="Aptos"/>
          <w:color w:val="000000"/>
        </w:rPr>
        <w:t>request</w:t>
      </w:r>
      <w:r w:rsidRPr="00CA3A93">
        <w:rPr>
          <w:rFonts w:eastAsia="Aptos"/>
          <w:color w:val="000000"/>
        </w:rPr>
        <w:t xml:space="preserve"> this month.</w:t>
      </w:r>
    </w:p>
    <w:p w14:paraId="7EAE6705" w14:textId="77777777" w:rsidR="00C57E70" w:rsidRPr="00CA3A93" w:rsidRDefault="00C57E70" w:rsidP="00C57E70">
      <w:pPr>
        <w:pBdr>
          <w:top w:val="nil"/>
          <w:left w:val="nil"/>
          <w:bottom w:val="nil"/>
          <w:right w:val="nil"/>
          <w:between w:val="nil"/>
        </w:pBdr>
        <w:ind w:left="2340"/>
        <w:rPr>
          <w:rFonts w:eastAsia="Aptos"/>
          <w:color w:val="000000"/>
        </w:rPr>
      </w:pPr>
    </w:p>
    <w:p w14:paraId="38886B8F"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Children’s Social Committee (Katie McDermott and Shannon Vo)</w:t>
      </w:r>
    </w:p>
    <w:p w14:paraId="748DE490" w14:textId="58B6D35B" w:rsidR="00245C99" w:rsidRPr="00245C99" w:rsidRDefault="00663B14" w:rsidP="00245C99">
      <w:pPr>
        <w:numPr>
          <w:ilvl w:val="2"/>
          <w:numId w:val="1"/>
        </w:numPr>
        <w:pBdr>
          <w:top w:val="nil"/>
          <w:left w:val="nil"/>
          <w:bottom w:val="nil"/>
          <w:right w:val="nil"/>
          <w:between w:val="nil"/>
        </w:pBdr>
        <w:rPr>
          <w:rFonts w:eastAsia="Aptos"/>
          <w:color w:val="000000"/>
        </w:rPr>
      </w:pPr>
      <w:r w:rsidRPr="00245C99">
        <w:rPr>
          <w:rFonts w:eastAsia="Aptos"/>
          <w:color w:val="000000"/>
        </w:rPr>
        <w:t xml:space="preserve">April 19 – Spring </w:t>
      </w:r>
      <w:r w:rsidR="00D973CD" w:rsidRPr="00245C99">
        <w:rPr>
          <w:rFonts w:eastAsia="Aptos"/>
          <w:color w:val="000000"/>
        </w:rPr>
        <w:t xml:space="preserve">(Easter) </w:t>
      </w:r>
      <w:r w:rsidRPr="00245C99">
        <w:rPr>
          <w:rFonts w:eastAsia="Aptos"/>
          <w:color w:val="000000"/>
        </w:rPr>
        <w:t xml:space="preserve">event 11 </w:t>
      </w:r>
      <w:r w:rsidR="00D973CD" w:rsidRPr="00245C99">
        <w:rPr>
          <w:rFonts w:eastAsia="Aptos"/>
          <w:color w:val="000000"/>
        </w:rPr>
        <w:t>a.m. to 1 p.m.; petting zoo, rides</w:t>
      </w:r>
      <w:r w:rsidR="00245C99" w:rsidRPr="00245C99">
        <w:rPr>
          <w:rFonts w:eastAsia="Aptos"/>
          <w:color w:val="000000"/>
        </w:rPr>
        <w:t>, and snacks; need volunteers</w:t>
      </w:r>
    </w:p>
    <w:p w14:paraId="3E49641A" w14:textId="77777777" w:rsidR="00663B14" w:rsidRPr="00CA3A93" w:rsidRDefault="00663B14" w:rsidP="00245C99">
      <w:pPr>
        <w:pBdr>
          <w:top w:val="nil"/>
          <w:left w:val="nil"/>
          <w:bottom w:val="nil"/>
          <w:right w:val="nil"/>
          <w:between w:val="nil"/>
        </w:pBdr>
        <w:ind w:left="2340"/>
        <w:rPr>
          <w:rFonts w:eastAsia="Aptos"/>
          <w:color w:val="000000"/>
        </w:rPr>
      </w:pPr>
    </w:p>
    <w:p w14:paraId="7B4CB02C"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Community Social Committee (Amy Gemereth)</w:t>
      </w:r>
    </w:p>
    <w:p w14:paraId="2F0110F2" w14:textId="6605DE0B" w:rsidR="00286943" w:rsidRDefault="0088024B">
      <w:pPr>
        <w:numPr>
          <w:ilvl w:val="2"/>
          <w:numId w:val="1"/>
        </w:numPr>
        <w:pBdr>
          <w:top w:val="nil"/>
          <w:left w:val="nil"/>
          <w:bottom w:val="nil"/>
          <w:right w:val="nil"/>
          <w:between w:val="nil"/>
        </w:pBdr>
        <w:rPr>
          <w:rFonts w:eastAsia="Aptos"/>
          <w:color w:val="000000"/>
        </w:rPr>
      </w:pPr>
      <w:r>
        <w:rPr>
          <w:rFonts w:eastAsia="Aptos"/>
          <w:color w:val="000000"/>
        </w:rPr>
        <w:t>May 24 pool opening party; 12 p.m. to 2 p.m.</w:t>
      </w:r>
    </w:p>
    <w:p w14:paraId="480F90E1" w14:textId="27EF2C89" w:rsidR="00CF4AF1" w:rsidRDefault="00286943">
      <w:pPr>
        <w:numPr>
          <w:ilvl w:val="2"/>
          <w:numId w:val="1"/>
        </w:numPr>
        <w:pBdr>
          <w:top w:val="nil"/>
          <w:left w:val="nil"/>
          <w:bottom w:val="nil"/>
          <w:right w:val="nil"/>
          <w:between w:val="nil"/>
        </w:pBdr>
        <w:rPr>
          <w:rFonts w:eastAsia="Aptos"/>
          <w:color w:val="000000"/>
        </w:rPr>
      </w:pPr>
      <w:r>
        <w:rPr>
          <w:rFonts w:eastAsia="Aptos"/>
          <w:color w:val="000000"/>
        </w:rPr>
        <w:t>New food options are being considered</w:t>
      </w:r>
      <w:r w:rsidRPr="00CA3A93">
        <w:rPr>
          <w:rFonts w:eastAsia="Aptos"/>
          <w:color w:val="000000"/>
        </w:rPr>
        <w:t>.</w:t>
      </w:r>
    </w:p>
    <w:p w14:paraId="71F32FEE" w14:textId="77777777" w:rsidR="00245C99" w:rsidRPr="00CA3A93" w:rsidRDefault="00245C99" w:rsidP="00245C99">
      <w:pPr>
        <w:pBdr>
          <w:top w:val="nil"/>
          <w:left w:val="nil"/>
          <w:bottom w:val="nil"/>
          <w:right w:val="nil"/>
          <w:between w:val="nil"/>
        </w:pBdr>
        <w:ind w:left="2340"/>
        <w:rPr>
          <w:rFonts w:eastAsia="Aptos"/>
          <w:color w:val="000000"/>
        </w:rPr>
      </w:pPr>
    </w:p>
    <w:p w14:paraId="1835DC2F"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Holiday Decorations (Liz Thomas)</w:t>
      </w:r>
    </w:p>
    <w:p w14:paraId="1F3EE6E6" w14:textId="77777777" w:rsidR="0025526C" w:rsidRDefault="00254C12">
      <w:pPr>
        <w:numPr>
          <w:ilvl w:val="2"/>
          <w:numId w:val="1"/>
        </w:numPr>
        <w:pBdr>
          <w:top w:val="nil"/>
          <w:left w:val="nil"/>
          <w:bottom w:val="nil"/>
          <w:right w:val="nil"/>
          <w:between w:val="nil"/>
        </w:pBdr>
        <w:rPr>
          <w:rFonts w:eastAsia="Aptos"/>
          <w:color w:val="000000"/>
        </w:rPr>
      </w:pPr>
      <w:r>
        <w:rPr>
          <w:rFonts w:eastAsia="Aptos"/>
          <w:color w:val="000000"/>
        </w:rPr>
        <w:t xml:space="preserve">Everyday </w:t>
      </w:r>
      <w:r w:rsidR="0025526C">
        <w:rPr>
          <w:rFonts w:eastAsia="Aptos"/>
          <w:color w:val="000000"/>
        </w:rPr>
        <w:t>wreaths will remain on the clubhouse door through spring 2025.</w:t>
      </w:r>
    </w:p>
    <w:p w14:paraId="0B05B5AF" w14:textId="3262447E" w:rsidR="00FD12BB" w:rsidRDefault="00C8452D">
      <w:pPr>
        <w:numPr>
          <w:ilvl w:val="2"/>
          <w:numId w:val="1"/>
        </w:numPr>
        <w:pBdr>
          <w:top w:val="nil"/>
          <w:left w:val="nil"/>
          <w:bottom w:val="nil"/>
          <w:right w:val="nil"/>
          <w:between w:val="nil"/>
        </w:pBdr>
        <w:rPr>
          <w:rFonts w:eastAsia="Aptos"/>
          <w:color w:val="000000"/>
        </w:rPr>
      </w:pPr>
      <w:r>
        <w:rPr>
          <w:rFonts w:eastAsia="Aptos"/>
          <w:color w:val="000000"/>
        </w:rPr>
        <w:t>Decorations will go up for Memorial Day and st</w:t>
      </w:r>
      <w:r w:rsidR="00FD12BB">
        <w:rPr>
          <w:rFonts w:eastAsia="Aptos"/>
          <w:color w:val="000000"/>
        </w:rPr>
        <w:t>ay in place through Labor Day; need volunteers</w:t>
      </w:r>
      <w:r w:rsidR="0030595A">
        <w:rPr>
          <w:rFonts w:eastAsia="Aptos"/>
          <w:color w:val="000000"/>
        </w:rPr>
        <w:t>.</w:t>
      </w:r>
    </w:p>
    <w:p w14:paraId="730E945E" w14:textId="77777777" w:rsidR="00C8452D" w:rsidRPr="00CA3A93" w:rsidRDefault="00C8452D" w:rsidP="00CA0E35">
      <w:pPr>
        <w:pBdr>
          <w:top w:val="nil"/>
          <w:left w:val="nil"/>
          <w:bottom w:val="nil"/>
          <w:right w:val="nil"/>
          <w:between w:val="nil"/>
        </w:pBdr>
        <w:ind w:left="2880"/>
        <w:rPr>
          <w:rFonts w:eastAsia="Aptos"/>
          <w:color w:val="000000"/>
        </w:rPr>
      </w:pPr>
    </w:p>
    <w:p w14:paraId="56FBB4E4"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Landscape Committee (Liz Thomas)</w:t>
      </w:r>
    </w:p>
    <w:p w14:paraId="115771F6" w14:textId="3461B9D7" w:rsidR="007268E6" w:rsidRDefault="00CA0E35" w:rsidP="007268E6">
      <w:pPr>
        <w:numPr>
          <w:ilvl w:val="2"/>
          <w:numId w:val="1"/>
        </w:numPr>
        <w:pBdr>
          <w:top w:val="nil"/>
          <w:left w:val="nil"/>
          <w:bottom w:val="nil"/>
          <w:right w:val="nil"/>
          <w:between w:val="nil"/>
        </w:pBdr>
        <w:rPr>
          <w:rFonts w:eastAsia="Aptos"/>
          <w:color w:val="000000"/>
        </w:rPr>
      </w:pPr>
      <w:r>
        <w:rPr>
          <w:rFonts w:eastAsia="Aptos"/>
          <w:color w:val="000000"/>
        </w:rPr>
        <w:t xml:space="preserve">Clubhouse exterior </w:t>
      </w:r>
      <w:r w:rsidR="007268E6">
        <w:rPr>
          <w:rFonts w:eastAsia="Aptos"/>
          <w:color w:val="000000"/>
        </w:rPr>
        <w:t>water valves in need of repair</w:t>
      </w:r>
      <w:r w:rsidR="0030595A">
        <w:rPr>
          <w:rFonts w:eastAsia="Aptos"/>
          <w:color w:val="000000"/>
        </w:rPr>
        <w:t>.</w:t>
      </w:r>
    </w:p>
    <w:p w14:paraId="2A6D24F5" w14:textId="24234479" w:rsidR="001C0C30" w:rsidRDefault="001C0C30" w:rsidP="007268E6">
      <w:pPr>
        <w:numPr>
          <w:ilvl w:val="2"/>
          <w:numId w:val="1"/>
        </w:numPr>
        <w:pBdr>
          <w:top w:val="nil"/>
          <w:left w:val="nil"/>
          <w:bottom w:val="nil"/>
          <w:right w:val="nil"/>
          <w:between w:val="nil"/>
        </w:pBdr>
        <w:rPr>
          <w:rFonts w:eastAsia="Aptos"/>
          <w:color w:val="000000"/>
        </w:rPr>
      </w:pPr>
      <w:r>
        <w:rPr>
          <w:rFonts w:eastAsia="Aptos"/>
          <w:color w:val="000000"/>
        </w:rPr>
        <w:t xml:space="preserve">Spring flowers </w:t>
      </w:r>
      <w:r w:rsidR="002813B5">
        <w:rPr>
          <w:rFonts w:eastAsia="Aptos"/>
          <w:color w:val="000000"/>
        </w:rPr>
        <w:t xml:space="preserve">and pine straw </w:t>
      </w:r>
      <w:r>
        <w:rPr>
          <w:rFonts w:eastAsia="Aptos"/>
          <w:color w:val="000000"/>
        </w:rPr>
        <w:t xml:space="preserve">to be installed in </w:t>
      </w:r>
      <w:proofErr w:type="gramStart"/>
      <w:r>
        <w:rPr>
          <w:rFonts w:eastAsia="Aptos"/>
          <w:color w:val="000000"/>
        </w:rPr>
        <w:t>common areas</w:t>
      </w:r>
      <w:proofErr w:type="gramEnd"/>
      <w:r w:rsidR="0030595A">
        <w:rPr>
          <w:rFonts w:eastAsia="Aptos"/>
          <w:color w:val="000000"/>
        </w:rPr>
        <w:t>.</w:t>
      </w:r>
    </w:p>
    <w:p w14:paraId="24F50056" w14:textId="7806A7DA" w:rsidR="001C0C30" w:rsidRPr="00705BE9" w:rsidRDefault="002813B5" w:rsidP="001C0C30">
      <w:pPr>
        <w:numPr>
          <w:ilvl w:val="2"/>
          <w:numId w:val="1"/>
        </w:numPr>
        <w:pBdr>
          <w:top w:val="nil"/>
          <w:left w:val="nil"/>
          <w:bottom w:val="nil"/>
          <w:right w:val="nil"/>
          <w:between w:val="nil"/>
        </w:pBdr>
        <w:rPr>
          <w:rFonts w:eastAsia="Aptos"/>
          <w:color w:val="000000"/>
        </w:rPr>
      </w:pPr>
      <w:r w:rsidRPr="00705BE9">
        <w:rPr>
          <w:rFonts w:eastAsia="Aptos"/>
          <w:color w:val="000000"/>
        </w:rPr>
        <w:t xml:space="preserve">Spring pruning </w:t>
      </w:r>
      <w:r w:rsidR="00705BE9" w:rsidRPr="00705BE9">
        <w:rPr>
          <w:rFonts w:eastAsia="Aptos"/>
          <w:color w:val="000000"/>
        </w:rPr>
        <w:t>will start</w:t>
      </w:r>
      <w:r w:rsidR="0030595A">
        <w:rPr>
          <w:rFonts w:eastAsia="Aptos"/>
          <w:color w:val="000000"/>
        </w:rPr>
        <w:t>.</w:t>
      </w:r>
    </w:p>
    <w:p w14:paraId="7D02031F" w14:textId="6E9C0988" w:rsidR="00CF4AF1" w:rsidRPr="00CA3A93" w:rsidRDefault="00CF4AF1" w:rsidP="00A44FC6">
      <w:pPr>
        <w:pBdr>
          <w:top w:val="nil"/>
          <w:left w:val="nil"/>
          <w:bottom w:val="nil"/>
          <w:right w:val="nil"/>
          <w:between w:val="nil"/>
        </w:pBdr>
        <w:ind w:left="2880"/>
        <w:rPr>
          <w:rFonts w:eastAsia="Aptos"/>
          <w:color w:val="000000"/>
        </w:rPr>
      </w:pPr>
    </w:p>
    <w:p w14:paraId="513EA6E2"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Neighborhood Message Boards (Doug Smith)</w:t>
      </w:r>
    </w:p>
    <w:p w14:paraId="7B21D6D2" w14:textId="2659C723" w:rsidR="00A44FC6" w:rsidRDefault="004D4128">
      <w:pPr>
        <w:numPr>
          <w:ilvl w:val="2"/>
          <w:numId w:val="1"/>
        </w:numPr>
        <w:pBdr>
          <w:top w:val="nil"/>
          <w:left w:val="nil"/>
          <w:bottom w:val="nil"/>
          <w:right w:val="nil"/>
          <w:between w:val="nil"/>
        </w:pBdr>
        <w:rPr>
          <w:rFonts w:eastAsia="Aptos"/>
          <w:color w:val="000000"/>
        </w:rPr>
      </w:pPr>
      <w:r>
        <w:rPr>
          <w:rFonts w:eastAsia="Aptos"/>
          <w:color w:val="000000"/>
        </w:rPr>
        <w:t xml:space="preserve">New message boards </w:t>
      </w:r>
      <w:r w:rsidR="00061FB6">
        <w:rPr>
          <w:rFonts w:eastAsia="Aptos"/>
          <w:color w:val="000000"/>
        </w:rPr>
        <w:t xml:space="preserve">are </w:t>
      </w:r>
      <w:r>
        <w:rPr>
          <w:rFonts w:eastAsia="Aptos"/>
          <w:color w:val="000000"/>
        </w:rPr>
        <w:t xml:space="preserve">not weather resistant; investigate </w:t>
      </w:r>
      <w:r w:rsidR="00B303C1">
        <w:rPr>
          <w:rFonts w:eastAsia="Aptos"/>
          <w:color w:val="000000"/>
        </w:rPr>
        <w:t xml:space="preserve">replacing </w:t>
      </w:r>
      <w:r w:rsidR="00A44FC6">
        <w:rPr>
          <w:rFonts w:eastAsia="Aptos"/>
          <w:color w:val="000000"/>
        </w:rPr>
        <w:t>or enclosing in weather-resistant frames</w:t>
      </w:r>
    </w:p>
    <w:p w14:paraId="75C760D4" w14:textId="77777777" w:rsidR="00A44FC6" w:rsidRDefault="00A44FC6" w:rsidP="00A44FC6">
      <w:pPr>
        <w:pBdr>
          <w:top w:val="nil"/>
          <w:left w:val="nil"/>
          <w:bottom w:val="nil"/>
          <w:right w:val="nil"/>
          <w:between w:val="nil"/>
        </w:pBdr>
        <w:ind w:left="2340"/>
        <w:rPr>
          <w:rFonts w:eastAsia="Aptos"/>
          <w:color w:val="000000"/>
        </w:rPr>
      </w:pPr>
    </w:p>
    <w:p w14:paraId="51CF20AB" w14:textId="77777777"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Pool Committee (Jessie Alkemeyer)</w:t>
      </w:r>
    </w:p>
    <w:p w14:paraId="6B160ACA" w14:textId="77777777" w:rsidR="008173E6" w:rsidRDefault="00A44FC6">
      <w:pPr>
        <w:numPr>
          <w:ilvl w:val="2"/>
          <w:numId w:val="1"/>
        </w:numPr>
        <w:pBdr>
          <w:top w:val="nil"/>
          <w:left w:val="nil"/>
          <w:bottom w:val="nil"/>
          <w:right w:val="nil"/>
          <w:between w:val="nil"/>
        </w:pBdr>
        <w:rPr>
          <w:rFonts w:eastAsia="Aptos"/>
          <w:color w:val="000000"/>
        </w:rPr>
      </w:pPr>
      <w:r>
        <w:rPr>
          <w:rFonts w:eastAsia="Aptos"/>
          <w:color w:val="000000"/>
        </w:rPr>
        <w:t>No updates</w:t>
      </w:r>
    </w:p>
    <w:p w14:paraId="3AEDF32F" w14:textId="2CEFB144" w:rsidR="00F14F10" w:rsidRDefault="00F14F10">
      <w:pPr>
        <w:numPr>
          <w:ilvl w:val="2"/>
          <w:numId w:val="1"/>
        </w:numPr>
        <w:pBdr>
          <w:top w:val="nil"/>
          <w:left w:val="nil"/>
          <w:bottom w:val="nil"/>
          <w:right w:val="nil"/>
          <w:between w:val="nil"/>
        </w:pBdr>
        <w:rPr>
          <w:rFonts w:eastAsia="Aptos"/>
          <w:color w:val="000000"/>
        </w:rPr>
      </w:pPr>
      <w:r>
        <w:rPr>
          <w:rFonts w:eastAsia="Aptos"/>
          <w:color w:val="000000"/>
        </w:rPr>
        <w:t xml:space="preserve">Pool opens </w:t>
      </w:r>
      <w:r w:rsidR="002061BB">
        <w:rPr>
          <w:rFonts w:eastAsia="Aptos"/>
          <w:color w:val="000000"/>
        </w:rPr>
        <w:t>Memorial Day, May 24</w:t>
      </w:r>
    </w:p>
    <w:p w14:paraId="298DD6B2" w14:textId="2115934E" w:rsidR="00CF4AF1" w:rsidRPr="00CA3A93" w:rsidRDefault="008173E6" w:rsidP="00603CD7">
      <w:pPr>
        <w:numPr>
          <w:ilvl w:val="2"/>
          <w:numId w:val="1"/>
        </w:numPr>
        <w:pBdr>
          <w:top w:val="nil"/>
          <w:left w:val="nil"/>
          <w:bottom w:val="nil"/>
          <w:right w:val="nil"/>
          <w:between w:val="nil"/>
        </w:pBdr>
        <w:rPr>
          <w:rFonts w:eastAsia="Aptos"/>
          <w:color w:val="000000"/>
        </w:rPr>
      </w:pPr>
      <w:r>
        <w:rPr>
          <w:rFonts w:eastAsia="Aptos"/>
          <w:color w:val="000000"/>
        </w:rPr>
        <w:t xml:space="preserve">Note: screening on pool fence </w:t>
      </w:r>
      <w:r w:rsidR="00603CD7">
        <w:rPr>
          <w:rFonts w:eastAsia="Aptos"/>
          <w:color w:val="000000"/>
        </w:rPr>
        <w:t>detached</w:t>
      </w:r>
      <w:r>
        <w:rPr>
          <w:rFonts w:eastAsia="Aptos"/>
          <w:color w:val="000000"/>
        </w:rPr>
        <w:t xml:space="preserve"> </w:t>
      </w:r>
      <w:r w:rsidR="00603CD7">
        <w:rPr>
          <w:rFonts w:eastAsia="Aptos"/>
          <w:color w:val="000000"/>
        </w:rPr>
        <w:t xml:space="preserve">by wind and will be replaced. </w:t>
      </w:r>
    </w:p>
    <w:p w14:paraId="066CBFAA" w14:textId="77777777" w:rsidR="001955AE" w:rsidRDefault="001955AE" w:rsidP="001955AE">
      <w:pPr>
        <w:pBdr>
          <w:top w:val="nil"/>
          <w:left w:val="nil"/>
          <w:bottom w:val="nil"/>
          <w:right w:val="nil"/>
          <w:between w:val="nil"/>
        </w:pBdr>
        <w:ind w:left="1440"/>
        <w:rPr>
          <w:rFonts w:eastAsia="Aptos"/>
          <w:b/>
          <w:color w:val="000000"/>
        </w:rPr>
      </w:pPr>
    </w:p>
    <w:p w14:paraId="4D291EC7" w14:textId="28274AC9" w:rsidR="00CF4AF1" w:rsidRPr="00CA3A93"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t>Social Media Committee (Katie McDermott)</w:t>
      </w:r>
    </w:p>
    <w:p w14:paraId="75D42408" w14:textId="31BEE454" w:rsidR="003229DD" w:rsidRDefault="002061BB">
      <w:pPr>
        <w:numPr>
          <w:ilvl w:val="2"/>
          <w:numId w:val="1"/>
        </w:numPr>
        <w:pBdr>
          <w:top w:val="nil"/>
          <w:left w:val="nil"/>
          <w:bottom w:val="nil"/>
          <w:right w:val="nil"/>
          <w:between w:val="nil"/>
        </w:pBdr>
        <w:rPr>
          <w:rFonts w:eastAsia="Aptos"/>
          <w:color w:val="000000"/>
        </w:rPr>
      </w:pPr>
      <w:r>
        <w:rPr>
          <w:rFonts w:eastAsia="Aptos"/>
          <w:color w:val="000000"/>
        </w:rPr>
        <w:t>Residents</w:t>
      </w:r>
      <w:r w:rsidR="00A35642">
        <w:rPr>
          <w:rFonts w:eastAsia="Aptos"/>
          <w:color w:val="000000"/>
        </w:rPr>
        <w:t xml:space="preserve"> are</w:t>
      </w:r>
      <w:r>
        <w:rPr>
          <w:rFonts w:eastAsia="Aptos"/>
          <w:color w:val="000000"/>
        </w:rPr>
        <w:t xml:space="preserve"> encouraged to share </w:t>
      </w:r>
      <w:r w:rsidR="003229DD">
        <w:rPr>
          <w:rFonts w:eastAsia="Aptos"/>
          <w:color w:val="000000"/>
        </w:rPr>
        <w:t>neighborhood news events and updates.</w:t>
      </w:r>
    </w:p>
    <w:p w14:paraId="467C9652" w14:textId="14DC6094" w:rsidR="007D5741" w:rsidRDefault="003229DD">
      <w:pPr>
        <w:numPr>
          <w:ilvl w:val="2"/>
          <w:numId w:val="1"/>
        </w:numPr>
        <w:pBdr>
          <w:top w:val="nil"/>
          <w:left w:val="nil"/>
          <w:bottom w:val="nil"/>
          <w:right w:val="nil"/>
          <w:between w:val="nil"/>
        </w:pBdr>
        <w:rPr>
          <w:rFonts w:eastAsia="Aptos"/>
          <w:color w:val="000000"/>
        </w:rPr>
      </w:pPr>
      <w:r>
        <w:rPr>
          <w:rFonts w:eastAsia="Aptos"/>
          <w:color w:val="000000"/>
        </w:rPr>
        <w:t xml:space="preserve">Note: </w:t>
      </w:r>
      <w:r w:rsidR="009373B0">
        <w:rPr>
          <w:rFonts w:eastAsia="Aptos"/>
          <w:color w:val="000000"/>
        </w:rPr>
        <w:t xml:space="preserve">Posting to PHCA social media platforms </w:t>
      </w:r>
      <w:r w:rsidR="003C36A7">
        <w:rPr>
          <w:rFonts w:eastAsia="Aptos"/>
          <w:color w:val="000000"/>
        </w:rPr>
        <w:t xml:space="preserve">limited to </w:t>
      </w:r>
      <w:r w:rsidR="00D534F6">
        <w:rPr>
          <w:rFonts w:eastAsia="Aptos"/>
          <w:color w:val="000000"/>
        </w:rPr>
        <w:t xml:space="preserve">community related events; not for general/personal use. </w:t>
      </w:r>
    </w:p>
    <w:p w14:paraId="3D8E9C8C" w14:textId="349FB3FD" w:rsidR="00CF4AF1" w:rsidRPr="00CA3A93" w:rsidRDefault="00CF4AF1" w:rsidP="007D5741">
      <w:pPr>
        <w:pBdr>
          <w:top w:val="nil"/>
          <w:left w:val="nil"/>
          <w:bottom w:val="nil"/>
          <w:right w:val="nil"/>
          <w:between w:val="nil"/>
        </w:pBdr>
        <w:ind w:left="2340"/>
        <w:rPr>
          <w:rFonts w:eastAsia="Aptos"/>
          <w:color w:val="000000"/>
        </w:rPr>
      </w:pPr>
    </w:p>
    <w:p w14:paraId="2318820D" w14:textId="77777777" w:rsidR="00CF4AF1" w:rsidRDefault="00393BF9">
      <w:pPr>
        <w:numPr>
          <w:ilvl w:val="1"/>
          <w:numId w:val="1"/>
        </w:numPr>
        <w:pBdr>
          <w:top w:val="nil"/>
          <w:left w:val="nil"/>
          <w:bottom w:val="nil"/>
          <w:right w:val="nil"/>
          <w:between w:val="nil"/>
        </w:pBdr>
        <w:rPr>
          <w:rFonts w:eastAsia="Aptos"/>
          <w:b/>
          <w:color w:val="000000"/>
        </w:rPr>
      </w:pPr>
      <w:r w:rsidRPr="00CA3A93">
        <w:rPr>
          <w:rFonts w:eastAsia="Aptos"/>
          <w:b/>
          <w:color w:val="000000"/>
        </w:rPr>
        <w:lastRenderedPageBreak/>
        <w:t>Welcome Committee (Liz Thomas)</w:t>
      </w:r>
    </w:p>
    <w:p w14:paraId="42AF58C8" w14:textId="2F8F24CC" w:rsidR="00320408" w:rsidRDefault="00424396" w:rsidP="00B32008">
      <w:pPr>
        <w:pStyle w:val="ListParagraph"/>
        <w:numPr>
          <w:ilvl w:val="0"/>
          <w:numId w:val="3"/>
        </w:numPr>
        <w:pBdr>
          <w:top w:val="nil"/>
          <w:left w:val="nil"/>
          <w:bottom w:val="nil"/>
          <w:right w:val="nil"/>
          <w:between w:val="nil"/>
        </w:pBdr>
        <w:ind w:firstLine="1260"/>
        <w:rPr>
          <w:rFonts w:eastAsia="Aptos"/>
          <w:bCs/>
          <w:color w:val="000000"/>
        </w:rPr>
      </w:pPr>
      <w:r w:rsidRPr="00424396">
        <w:rPr>
          <w:rFonts w:eastAsia="Aptos"/>
          <w:bCs/>
          <w:color w:val="000000"/>
        </w:rPr>
        <w:t xml:space="preserve"> </w:t>
      </w:r>
      <w:r w:rsidR="00A87156">
        <w:rPr>
          <w:rFonts w:eastAsia="Aptos"/>
          <w:bCs/>
          <w:color w:val="000000"/>
        </w:rPr>
        <w:t xml:space="preserve"> </w:t>
      </w:r>
      <w:r w:rsidR="00320408" w:rsidRPr="00424396">
        <w:rPr>
          <w:rFonts w:eastAsia="Aptos"/>
          <w:bCs/>
          <w:color w:val="000000"/>
        </w:rPr>
        <w:t xml:space="preserve">New member social </w:t>
      </w:r>
      <w:r w:rsidRPr="00424396">
        <w:rPr>
          <w:rFonts w:eastAsia="Aptos"/>
          <w:bCs/>
          <w:color w:val="000000"/>
        </w:rPr>
        <w:t>May or June</w:t>
      </w:r>
    </w:p>
    <w:p w14:paraId="43BD9E89" w14:textId="77777777" w:rsidR="00C9050F" w:rsidRDefault="00C9050F" w:rsidP="00C9050F">
      <w:pPr>
        <w:pBdr>
          <w:top w:val="nil"/>
          <w:left w:val="nil"/>
          <w:bottom w:val="nil"/>
          <w:right w:val="nil"/>
          <w:between w:val="nil"/>
        </w:pBdr>
        <w:rPr>
          <w:rFonts w:eastAsia="Aptos"/>
          <w:bCs/>
          <w:color w:val="000000"/>
        </w:rPr>
      </w:pPr>
    </w:p>
    <w:p w14:paraId="495DF16B" w14:textId="77777777" w:rsidR="00C9050F" w:rsidRPr="00C9050F" w:rsidRDefault="00C9050F" w:rsidP="00C9050F">
      <w:pPr>
        <w:pBdr>
          <w:top w:val="nil"/>
          <w:left w:val="nil"/>
          <w:bottom w:val="nil"/>
          <w:right w:val="nil"/>
          <w:between w:val="nil"/>
        </w:pBdr>
        <w:rPr>
          <w:rFonts w:eastAsia="Aptos"/>
          <w:bCs/>
          <w:color w:val="000000"/>
        </w:rPr>
      </w:pPr>
    </w:p>
    <w:p w14:paraId="79C609B2" w14:textId="77777777" w:rsidR="009373B0" w:rsidRPr="00CA3A93" w:rsidRDefault="009373B0" w:rsidP="009373B0">
      <w:pPr>
        <w:pBdr>
          <w:top w:val="nil"/>
          <w:left w:val="nil"/>
          <w:bottom w:val="nil"/>
          <w:right w:val="nil"/>
          <w:between w:val="nil"/>
        </w:pBdr>
        <w:ind w:left="1440"/>
        <w:rPr>
          <w:rFonts w:eastAsia="Aptos"/>
          <w:b/>
          <w:color w:val="000000"/>
        </w:rPr>
      </w:pPr>
    </w:p>
    <w:p w14:paraId="4BAFACED"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Unfinished Business</w:t>
      </w:r>
    </w:p>
    <w:p w14:paraId="46F994CA" w14:textId="1AE8F626" w:rsidR="00CF4AF1" w:rsidRPr="00285209" w:rsidRDefault="005113B7" w:rsidP="00C9050F">
      <w:pPr>
        <w:numPr>
          <w:ilvl w:val="1"/>
          <w:numId w:val="1"/>
        </w:numPr>
        <w:pBdr>
          <w:top w:val="nil"/>
          <w:left w:val="nil"/>
          <w:bottom w:val="nil"/>
          <w:right w:val="nil"/>
          <w:between w:val="nil"/>
        </w:pBdr>
        <w:jc w:val="both"/>
        <w:rPr>
          <w:rFonts w:eastAsia="Aptos"/>
          <w:color w:val="000000"/>
        </w:rPr>
      </w:pPr>
      <w:r>
        <w:rPr>
          <w:rFonts w:eastAsia="Aptos"/>
          <w:b/>
          <w:color w:val="000000"/>
        </w:rPr>
        <w:t>Non-</w:t>
      </w:r>
      <w:r w:rsidR="00E271CA">
        <w:rPr>
          <w:rFonts w:eastAsia="Aptos"/>
          <w:b/>
          <w:color w:val="000000"/>
        </w:rPr>
        <w:t xml:space="preserve">resident </w:t>
      </w:r>
      <w:r w:rsidR="00200816">
        <w:rPr>
          <w:rFonts w:eastAsia="Aptos"/>
          <w:b/>
          <w:color w:val="000000"/>
        </w:rPr>
        <w:t>Pool Memberships</w:t>
      </w:r>
    </w:p>
    <w:p w14:paraId="3E910A2A" w14:textId="74E79B7B" w:rsidR="00BF590C" w:rsidRPr="00FB6401" w:rsidRDefault="00285209" w:rsidP="00F35BC2">
      <w:pPr>
        <w:numPr>
          <w:ilvl w:val="2"/>
          <w:numId w:val="1"/>
        </w:numPr>
        <w:pBdr>
          <w:top w:val="nil"/>
          <w:left w:val="nil"/>
          <w:bottom w:val="nil"/>
          <w:right w:val="nil"/>
          <w:between w:val="nil"/>
        </w:pBdr>
        <w:jc w:val="both"/>
        <w:rPr>
          <w:rFonts w:eastAsia="Aptos"/>
          <w:bCs/>
          <w:color w:val="000000"/>
        </w:rPr>
      </w:pPr>
      <w:r w:rsidRPr="00FB6401">
        <w:rPr>
          <w:rFonts w:eastAsia="Aptos"/>
          <w:bCs/>
          <w:color w:val="000000"/>
        </w:rPr>
        <w:t xml:space="preserve">PHCA </w:t>
      </w:r>
      <w:r w:rsidR="00095358" w:rsidRPr="00FB6401">
        <w:rPr>
          <w:rFonts w:eastAsia="Aptos"/>
          <w:bCs/>
          <w:color w:val="000000"/>
        </w:rPr>
        <w:t>budget broke</w:t>
      </w:r>
      <w:r w:rsidR="00A35642">
        <w:rPr>
          <w:rFonts w:eastAsia="Aptos"/>
          <w:bCs/>
          <w:color w:val="000000"/>
        </w:rPr>
        <w:t xml:space="preserve"> even</w:t>
      </w:r>
      <w:r w:rsidR="00E360C6" w:rsidRPr="00FB6401">
        <w:rPr>
          <w:rFonts w:eastAsia="Aptos"/>
          <w:bCs/>
          <w:color w:val="000000"/>
        </w:rPr>
        <w:t xml:space="preserve"> at </w:t>
      </w:r>
      <w:r w:rsidR="00A9201A" w:rsidRPr="00FB6401">
        <w:rPr>
          <w:rFonts w:eastAsia="Aptos"/>
          <w:bCs/>
          <w:color w:val="000000"/>
        </w:rPr>
        <w:t xml:space="preserve">2024 </w:t>
      </w:r>
      <w:r w:rsidR="00E360C6" w:rsidRPr="00FB6401">
        <w:rPr>
          <w:rFonts w:eastAsia="Aptos"/>
          <w:bCs/>
          <w:color w:val="000000"/>
        </w:rPr>
        <w:t>year’s end</w:t>
      </w:r>
      <w:r w:rsidR="005128D9" w:rsidRPr="00FB6401">
        <w:rPr>
          <w:rFonts w:eastAsia="Aptos"/>
          <w:bCs/>
          <w:color w:val="000000"/>
        </w:rPr>
        <w:t xml:space="preserve">; </w:t>
      </w:r>
      <w:r w:rsidR="00FB6401" w:rsidRPr="00FB6401">
        <w:rPr>
          <w:rFonts w:eastAsia="Aptos"/>
          <w:bCs/>
          <w:color w:val="000000"/>
        </w:rPr>
        <w:t>s</w:t>
      </w:r>
      <w:r w:rsidR="00A9201A" w:rsidRPr="00FB6401">
        <w:rPr>
          <w:rFonts w:eastAsia="Aptos"/>
          <w:bCs/>
          <w:color w:val="000000"/>
        </w:rPr>
        <w:t xml:space="preserve">pecial assessment implemented to </w:t>
      </w:r>
      <w:r w:rsidR="00BD507A" w:rsidRPr="00FB6401">
        <w:rPr>
          <w:rFonts w:eastAsia="Aptos"/>
          <w:bCs/>
          <w:color w:val="000000"/>
        </w:rPr>
        <w:t xml:space="preserve">upgrade pool access and </w:t>
      </w:r>
      <w:r w:rsidR="00095358" w:rsidRPr="00FB6401">
        <w:rPr>
          <w:rFonts w:eastAsia="Aptos"/>
          <w:bCs/>
          <w:color w:val="000000"/>
        </w:rPr>
        <w:t>security and</w:t>
      </w:r>
      <w:r w:rsidR="00BD507A" w:rsidRPr="00FB6401">
        <w:rPr>
          <w:rFonts w:eastAsia="Aptos"/>
          <w:bCs/>
          <w:color w:val="000000"/>
        </w:rPr>
        <w:t xml:space="preserve"> </w:t>
      </w:r>
      <w:r w:rsidR="006530C9" w:rsidRPr="00FB6401">
        <w:rPr>
          <w:rFonts w:eastAsia="Aptos"/>
          <w:bCs/>
          <w:color w:val="000000"/>
        </w:rPr>
        <w:t xml:space="preserve">partially replenish </w:t>
      </w:r>
      <w:r w:rsidR="00AA0366" w:rsidRPr="00FB6401">
        <w:rPr>
          <w:rFonts w:eastAsia="Aptos"/>
          <w:bCs/>
          <w:color w:val="000000"/>
        </w:rPr>
        <w:t>reserves</w:t>
      </w:r>
      <w:r w:rsidR="00FB6401" w:rsidRPr="00FB6401">
        <w:rPr>
          <w:rFonts w:eastAsia="Aptos"/>
          <w:bCs/>
          <w:color w:val="000000"/>
        </w:rPr>
        <w:t>; f</w:t>
      </w:r>
      <w:r w:rsidR="00BF590C" w:rsidRPr="00FB6401">
        <w:rPr>
          <w:rFonts w:eastAsia="Aptos"/>
          <w:bCs/>
          <w:color w:val="000000"/>
        </w:rPr>
        <w:t xml:space="preserve">inal decision on memberships reserved until </w:t>
      </w:r>
      <w:r w:rsidR="00C0203B" w:rsidRPr="00FB6401">
        <w:rPr>
          <w:rFonts w:eastAsia="Aptos"/>
          <w:bCs/>
          <w:color w:val="000000"/>
        </w:rPr>
        <w:t>new board constituted</w:t>
      </w:r>
      <w:r w:rsidR="00FB6401">
        <w:rPr>
          <w:rFonts w:eastAsia="Aptos"/>
          <w:bCs/>
          <w:color w:val="000000"/>
        </w:rPr>
        <w:t>.</w:t>
      </w:r>
    </w:p>
    <w:p w14:paraId="026B9018" w14:textId="77777777" w:rsidR="00C9050F" w:rsidRDefault="00C9050F" w:rsidP="00C9050F">
      <w:pPr>
        <w:pBdr>
          <w:top w:val="nil"/>
          <w:left w:val="nil"/>
          <w:bottom w:val="nil"/>
          <w:right w:val="nil"/>
          <w:between w:val="nil"/>
        </w:pBdr>
        <w:jc w:val="both"/>
        <w:rPr>
          <w:rFonts w:eastAsia="Aptos"/>
          <w:b/>
          <w:color w:val="000000"/>
        </w:rPr>
      </w:pPr>
    </w:p>
    <w:p w14:paraId="63D8C4C5" w14:textId="77777777" w:rsidR="00AA0659" w:rsidRDefault="006B15D4" w:rsidP="00583EFA">
      <w:pPr>
        <w:pStyle w:val="ListParagraph"/>
        <w:numPr>
          <w:ilvl w:val="0"/>
          <w:numId w:val="3"/>
        </w:numPr>
        <w:pBdr>
          <w:top w:val="nil"/>
          <w:left w:val="nil"/>
          <w:bottom w:val="nil"/>
          <w:right w:val="nil"/>
          <w:between w:val="nil"/>
        </w:pBdr>
        <w:ind w:left="2340"/>
        <w:jc w:val="both"/>
        <w:rPr>
          <w:rFonts w:eastAsia="Aptos"/>
          <w:bCs/>
          <w:color w:val="000000"/>
        </w:rPr>
      </w:pPr>
      <w:r w:rsidRPr="00784DF4">
        <w:rPr>
          <w:rFonts w:eastAsia="Aptos"/>
          <w:bCs/>
          <w:color w:val="000000"/>
        </w:rPr>
        <w:t xml:space="preserve">Board </w:t>
      </w:r>
      <w:r w:rsidR="00AA0659">
        <w:rPr>
          <w:rFonts w:eastAsia="Aptos"/>
          <w:bCs/>
          <w:color w:val="000000"/>
        </w:rPr>
        <w:t>recommendation</w:t>
      </w:r>
    </w:p>
    <w:p w14:paraId="2ECBFD6C" w14:textId="540DE6F2" w:rsidR="006B15D4" w:rsidRPr="00784DF4" w:rsidRDefault="00AA0659" w:rsidP="0049775B">
      <w:pPr>
        <w:pStyle w:val="ListParagraph"/>
        <w:numPr>
          <w:ilvl w:val="3"/>
          <w:numId w:val="1"/>
        </w:numPr>
        <w:pBdr>
          <w:top w:val="nil"/>
          <w:left w:val="nil"/>
          <w:bottom w:val="nil"/>
          <w:right w:val="nil"/>
          <w:between w:val="nil"/>
        </w:pBdr>
        <w:jc w:val="both"/>
        <w:rPr>
          <w:rFonts w:eastAsia="Aptos"/>
          <w:bCs/>
          <w:color w:val="000000"/>
        </w:rPr>
      </w:pPr>
      <w:r>
        <w:rPr>
          <w:rFonts w:eastAsia="Aptos"/>
          <w:bCs/>
          <w:color w:val="000000"/>
        </w:rPr>
        <w:t>O</w:t>
      </w:r>
      <w:r w:rsidR="006B15D4" w:rsidRPr="00784DF4">
        <w:rPr>
          <w:rFonts w:eastAsia="Aptos"/>
          <w:bCs/>
          <w:color w:val="000000"/>
        </w:rPr>
        <w:t>ffer a non-resident pool membership (that may extend to the tennis courts and the playground). </w:t>
      </w:r>
      <w:r w:rsidR="00BF592C">
        <w:rPr>
          <w:rFonts w:eastAsia="Aptos"/>
          <w:bCs/>
          <w:color w:val="000000"/>
        </w:rPr>
        <w:t>A</w:t>
      </w:r>
      <w:r w:rsidR="006B15D4" w:rsidRPr="00784DF4">
        <w:rPr>
          <w:rFonts w:eastAsia="Aptos"/>
          <w:bCs/>
          <w:color w:val="000000"/>
        </w:rPr>
        <w:t xml:space="preserve">vailable to a limited number of families </w:t>
      </w:r>
      <w:r w:rsidR="006F0AC8" w:rsidRPr="00784DF4">
        <w:rPr>
          <w:rFonts w:eastAsia="Aptos"/>
          <w:bCs/>
          <w:color w:val="000000"/>
        </w:rPr>
        <w:t>in</w:t>
      </w:r>
      <w:r w:rsidR="006B15D4" w:rsidRPr="00784DF4">
        <w:rPr>
          <w:rFonts w:eastAsia="Aptos"/>
          <w:bCs/>
          <w:color w:val="000000"/>
        </w:rPr>
        <w:t xml:space="preserve"> other neighborhoods that do not offer pool access to their residents</w:t>
      </w:r>
      <w:r w:rsidR="0030595A" w:rsidRPr="00784DF4">
        <w:rPr>
          <w:rFonts w:eastAsia="Aptos"/>
          <w:bCs/>
          <w:color w:val="000000"/>
        </w:rPr>
        <w:t xml:space="preserve">. </w:t>
      </w:r>
    </w:p>
    <w:p w14:paraId="62C5F1C6"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5ED91517" w14:textId="2CDF9E14" w:rsidR="006B15D4" w:rsidRPr="00784DF4" w:rsidRDefault="00BF592C" w:rsidP="0049775B">
      <w:pPr>
        <w:pStyle w:val="ListParagraph"/>
        <w:numPr>
          <w:ilvl w:val="3"/>
          <w:numId w:val="1"/>
        </w:numPr>
        <w:pBdr>
          <w:top w:val="nil"/>
          <w:left w:val="nil"/>
          <w:bottom w:val="nil"/>
          <w:right w:val="nil"/>
          <w:between w:val="nil"/>
        </w:pBdr>
        <w:jc w:val="both"/>
        <w:rPr>
          <w:rFonts w:eastAsia="Aptos"/>
          <w:bCs/>
          <w:color w:val="000000"/>
        </w:rPr>
      </w:pPr>
      <w:r>
        <w:rPr>
          <w:rFonts w:eastAsia="Aptos"/>
          <w:bCs/>
          <w:color w:val="000000"/>
        </w:rPr>
        <w:t>I</w:t>
      </w:r>
      <w:r w:rsidR="006B15D4" w:rsidRPr="00784DF4">
        <w:rPr>
          <w:rFonts w:eastAsia="Aptos"/>
          <w:bCs/>
          <w:color w:val="000000"/>
        </w:rPr>
        <w:t>nterested famil</w:t>
      </w:r>
      <w:r>
        <w:rPr>
          <w:rFonts w:eastAsia="Aptos"/>
          <w:bCs/>
          <w:color w:val="000000"/>
        </w:rPr>
        <w:t xml:space="preserve">ies </w:t>
      </w:r>
      <w:r w:rsidR="009D6E2B">
        <w:rPr>
          <w:rFonts w:eastAsia="Aptos"/>
          <w:bCs/>
          <w:color w:val="000000"/>
        </w:rPr>
        <w:t xml:space="preserve">will </w:t>
      </w:r>
      <w:r w:rsidR="006B15D4" w:rsidRPr="00784DF4">
        <w:rPr>
          <w:rFonts w:eastAsia="Aptos"/>
          <w:bCs/>
          <w:color w:val="000000"/>
        </w:rPr>
        <w:t>pay an application fee and submit an application. The application would be reviewed by the HOA Board, and if the application is complete and does not raise red flags, the Board would meet with the interested family for an information session to discuss the rules of conduct and how the process would work with key fobs and violations of policies.</w:t>
      </w:r>
    </w:p>
    <w:p w14:paraId="490AFD3B"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45A18D29" w14:textId="19C03CB6" w:rsidR="006B15D4" w:rsidRPr="00784DF4" w:rsidRDefault="006B15D4" w:rsidP="0049775B">
      <w:pPr>
        <w:pStyle w:val="ListParagraph"/>
        <w:numPr>
          <w:ilvl w:val="3"/>
          <w:numId w:val="1"/>
        </w:numPr>
        <w:pBdr>
          <w:top w:val="nil"/>
          <w:left w:val="nil"/>
          <w:bottom w:val="nil"/>
          <w:right w:val="nil"/>
          <w:between w:val="nil"/>
        </w:pBdr>
        <w:jc w:val="both"/>
        <w:rPr>
          <w:rFonts w:eastAsia="Aptos"/>
          <w:bCs/>
          <w:color w:val="000000"/>
        </w:rPr>
      </w:pPr>
      <w:r w:rsidRPr="00784DF4">
        <w:rPr>
          <w:rFonts w:eastAsia="Aptos"/>
          <w:bCs/>
          <w:color w:val="000000"/>
        </w:rPr>
        <w:t xml:space="preserve">If the Board believes it is appropriate, </w:t>
      </w:r>
      <w:r w:rsidR="007D783E">
        <w:rPr>
          <w:rFonts w:eastAsia="Aptos"/>
          <w:bCs/>
          <w:color w:val="000000"/>
        </w:rPr>
        <w:t xml:space="preserve">a </w:t>
      </w:r>
      <w:r w:rsidRPr="00784DF4">
        <w:rPr>
          <w:rFonts w:eastAsia="Aptos"/>
          <w:bCs/>
          <w:color w:val="000000"/>
        </w:rPr>
        <w:t xml:space="preserve">family </w:t>
      </w:r>
      <w:r w:rsidR="007D783E" w:rsidRPr="00784DF4">
        <w:rPr>
          <w:rFonts w:eastAsia="Aptos"/>
          <w:bCs/>
          <w:color w:val="000000"/>
        </w:rPr>
        <w:t>will</w:t>
      </w:r>
      <w:r w:rsidRPr="00784DF4">
        <w:rPr>
          <w:rFonts w:eastAsia="Aptos"/>
          <w:bCs/>
          <w:color w:val="000000"/>
        </w:rPr>
        <w:t xml:space="preserve"> pay an initiation fee of ($500</w:t>
      </w:r>
      <w:r w:rsidR="007D783E" w:rsidRPr="00784DF4">
        <w:rPr>
          <w:rFonts w:eastAsia="Aptos"/>
          <w:bCs/>
          <w:color w:val="000000"/>
        </w:rPr>
        <w:t>) and</w:t>
      </w:r>
      <w:r w:rsidRPr="00784DF4">
        <w:rPr>
          <w:rFonts w:eastAsia="Aptos"/>
          <w:bCs/>
          <w:color w:val="000000"/>
        </w:rPr>
        <w:t xml:space="preserve"> then be required to pay an annual fee of ($700 - or whatever, needs to be higher than our dues). A failure to pay either fee would mean that the application would be denied. </w:t>
      </w:r>
    </w:p>
    <w:p w14:paraId="61B137BB"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66B3F8F7" w14:textId="4FB4CB92" w:rsidR="006B15D4" w:rsidRPr="00784DF4" w:rsidRDefault="006B15D4" w:rsidP="0049775B">
      <w:pPr>
        <w:pStyle w:val="ListParagraph"/>
        <w:numPr>
          <w:ilvl w:val="3"/>
          <w:numId w:val="1"/>
        </w:numPr>
        <w:pBdr>
          <w:top w:val="nil"/>
          <w:left w:val="nil"/>
          <w:bottom w:val="nil"/>
          <w:right w:val="nil"/>
          <w:between w:val="nil"/>
        </w:pBdr>
        <w:jc w:val="both"/>
        <w:rPr>
          <w:rFonts w:eastAsia="Aptos"/>
          <w:b/>
          <w:color w:val="000000"/>
        </w:rPr>
      </w:pPr>
      <w:r w:rsidRPr="00784DF4">
        <w:rPr>
          <w:rFonts w:eastAsia="Aptos"/>
          <w:bCs/>
          <w:color w:val="000000"/>
        </w:rPr>
        <w:t>The program would be limited to ten families and would not allow the families to bring guests.</w:t>
      </w:r>
    </w:p>
    <w:p w14:paraId="1D4DC1D9" w14:textId="77777777" w:rsidR="00C9050F" w:rsidRDefault="00C9050F" w:rsidP="00583EFA">
      <w:pPr>
        <w:pBdr>
          <w:top w:val="nil"/>
          <w:left w:val="nil"/>
          <w:bottom w:val="nil"/>
          <w:right w:val="nil"/>
          <w:between w:val="nil"/>
        </w:pBdr>
        <w:ind w:left="2340" w:hanging="360"/>
        <w:jc w:val="both"/>
        <w:rPr>
          <w:rFonts w:eastAsia="Aptos"/>
          <w:b/>
          <w:color w:val="000000"/>
        </w:rPr>
      </w:pPr>
    </w:p>
    <w:p w14:paraId="6FCDEC49"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New Business</w:t>
      </w:r>
    </w:p>
    <w:p w14:paraId="49EEA3BB" w14:textId="1600784A" w:rsidR="00CF4AF1" w:rsidRPr="00CA3A93" w:rsidRDefault="00A90F57">
      <w:pPr>
        <w:numPr>
          <w:ilvl w:val="1"/>
          <w:numId w:val="1"/>
        </w:numPr>
        <w:pBdr>
          <w:top w:val="nil"/>
          <w:left w:val="nil"/>
          <w:bottom w:val="nil"/>
          <w:right w:val="nil"/>
          <w:between w:val="nil"/>
        </w:pBdr>
        <w:rPr>
          <w:rFonts w:eastAsia="Aptos"/>
          <w:b/>
          <w:color w:val="000000"/>
        </w:rPr>
      </w:pPr>
      <w:r>
        <w:rPr>
          <w:rFonts w:eastAsia="Aptos"/>
          <w:b/>
          <w:color w:val="000000"/>
        </w:rPr>
        <w:t>New Board Member Selection</w:t>
      </w:r>
    </w:p>
    <w:p w14:paraId="39339A9E" w14:textId="6F13ED59" w:rsidR="00107489" w:rsidRPr="000E2C80" w:rsidRDefault="00B2122C" w:rsidP="000E2C80">
      <w:pPr>
        <w:numPr>
          <w:ilvl w:val="2"/>
          <w:numId w:val="1"/>
        </w:numPr>
        <w:pBdr>
          <w:top w:val="nil"/>
          <w:left w:val="nil"/>
          <w:bottom w:val="nil"/>
          <w:right w:val="nil"/>
          <w:between w:val="nil"/>
        </w:pBdr>
        <w:rPr>
          <w:rFonts w:eastAsia="Aptos"/>
          <w:b/>
          <w:color w:val="000000"/>
        </w:rPr>
      </w:pPr>
      <w:r>
        <w:rPr>
          <w:rFonts w:eastAsia="Aptos"/>
          <w:color w:val="000000"/>
        </w:rPr>
        <w:t xml:space="preserve">Maribeth Campbell </w:t>
      </w:r>
      <w:r w:rsidR="00107489">
        <w:rPr>
          <w:rFonts w:eastAsia="Aptos"/>
          <w:color w:val="000000"/>
        </w:rPr>
        <w:t xml:space="preserve">applied for </w:t>
      </w:r>
      <w:r w:rsidR="005B2D04">
        <w:rPr>
          <w:rFonts w:eastAsia="Aptos"/>
          <w:color w:val="000000"/>
        </w:rPr>
        <w:t>an open</w:t>
      </w:r>
      <w:r w:rsidR="00107489">
        <w:rPr>
          <w:rFonts w:eastAsia="Aptos"/>
          <w:color w:val="000000"/>
        </w:rPr>
        <w:t xml:space="preserve"> board position; no other wr</w:t>
      </w:r>
      <w:r w:rsidR="00453C56">
        <w:rPr>
          <w:rFonts w:eastAsia="Aptos"/>
          <w:color w:val="000000"/>
        </w:rPr>
        <w:t>i</w:t>
      </w:r>
      <w:r w:rsidR="00107489">
        <w:rPr>
          <w:rFonts w:eastAsia="Aptos"/>
          <w:color w:val="000000"/>
        </w:rPr>
        <w:t>te-in</w:t>
      </w:r>
      <w:r w:rsidR="00453C56">
        <w:rPr>
          <w:rFonts w:eastAsia="Aptos"/>
          <w:color w:val="000000"/>
        </w:rPr>
        <w:t xml:space="preserve"> candidates; </w:t>
      </w:r>
      <w:r w:rsidR="00327A8E">
        <w:rPr>
          <w:rFonts w:eastAsia="Aptos"/>
          <w:color w:val="000000"/>
        </w:rPr>
        <w:t>no</w:t>
      </w:r>
      <w:r w:rsidR="000E2C80">
        <w:rPr>
          <w:rFonts w:eastAsia="Aptos"/>
          <w:color w:val="000000"/>
        </w:rPr>
        <w:t>r did anyone in attendance on February 2</w:t>
      </w:r>
      <w:r w:rsidR="00DB5FC0">
        <w:rPr>
          <w:rFonts w:eastAsia="Aptos"/>
          <w:color w:val="000000"/>
        </w:rPr>
        <w:t>4</w:t>
      </w:r>
      <w:r w:rsidR="000E2C80">
        <w:rPr>
          <w:rFonts w:eastAsia="Aptos"/>
          <w:color w:val="000000"/>
        </w:rPr>
        <w:t xml:space="preserve"> volunteer</w:t>
      </w:r>
      <w:r w:rsidR="00DB5FC0">
        <w:rPr>
          <w:rFonts w:eastAsia="Aptos"/>
          <w:color w:val="000000"/>
        </w:rPr>
        <w:t xml:space="preserve"> for the position</w:t>
      </w:r>
      <w:r w:rsidR="00BD4ECE">
        <w:rPr>
          <w:rFonts w:eastAsia="Aptos"/>
          <w:color w:val="000000"/>
        </w:rPr>
        <w:t>.</w:t>
      </w:r>
    </w:p>
    <w:p w14:paraId="630C1679" w14:textId="6A016821" w:rsidR="00CF4AF1" w:rsidRPr="00CA3A93" w:rsidRDefault="00393BF9">
      <w:pPr>
        <w:numPr>
          <w:ilvl w:val="2"/>
          <w:numId w:val="1"/>
        </w:numPr>
        <w:pBdr>
          <w:top w:val="nil"/>
          <w:left w:val="nil"/>
          <w:bottom w:val="nil"/>
          <w:right w:val="nil"/>
          <w:between w:val="nil"/>
        </w:pBdr>
        <w:rPr>
          <w:rFonts w:eastAsia="Aptos"/>
          <w:b/>
          <w:color w:val="000000"/>
        </w:rPr>
      </w:pPr>
      <w:r w:rsidRPr="00CA3A93">
        <w:rPr>
          <w:rFonts w:eastAsia="Aptos"/>
          <w:color w:val="000000"/>
        </w:rPr>
        <w:t xml:space="preserve">Motion to </w:t>
      </w:r>
      <w:r w:rsidR="00A87FA1">
        <w:rPr>
          <w:rFonts w:eastAsia="Aptos"/>
          <w:color w:val="000000"/>
        </w:rPr>
        <w:t xml:space="preserve">nominate Maribeth Campbell to the </w:t>
      </w:r>
      <w:r w:rsidR="00BD4ECE">
        <w:rPr>
          <w:rFonts w:eastAsia="Aptos"/>
          <w:color w:val="000000"/>
        </w:rPr>
        <w:t>B</w:t>
      </w:r>
      <w:r w:rsidR="00A87FA1">
        <w:rPr>
          <w:rFonts w:eastAsia="Aptos"/>
          <w:color w:val="000000"/>
        </w:rPr>
        <w:t xml:space="preserve">oard of </w:t>
      </w:r>
      <w:r w:rsidR="00BD4ECE">
        <w:rPr>
          <w:rFonts w:eastAsia="Aptos"/>
          <w:color w:val="000000"/>
        </w:rPr>
        <w:t>D</w:t>
      </w:r>
      <w:r w:rsidR="00A87FA1">
        <w:rPr>
          <w:rFonts w:eastAsia="Aptos"/>
          <w:color w:val="000000"/>
        </w:rPr>
        <w:t>irectors</w:t>
      </w:r>
      <w:r w:rsidRPr="00CA3A93">
        <w:rPr>
          <w:rFonts w:eastAsia="Aptos"/>
          <w:color w:val="000000"/>
        </w:rPr>
        <w:t>: Approved unanimously.</w:t>
      </w:r>
    </w:p>
    <w:p w14:paraId="61C6FC1E" w14:textId="77777777" w:rsidR="00CF4AF1" w:rsidRPr="00CA3A93" w:rsidRDefault="00CF4AF1">
      <w:pPr>
        <w:pBdr>
          <w:top w:val="nil"/>
          <w:left w:val="nil"/>
          <w:bottom w:val="nil"/>
          <w:right w:val="nil"/>
          <w:between w:val="nil"/>
        </w:pBdr>
        <w:ind w:left="1080"/>
        <w:rPr>
          <w:rFonts w:eastAsia="Aptos"/>
          <w:color w:val="000000"/>
        </w:rPr>
      </w:pPr>
    </w:p>
    <w:p w14:paraId="29C2F4C6"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Open Forum</w:t>
      </w:r>
    </w:p>
    <w:p w14:paraId="37351CA8" w14:textId="22228107" w:rsidR="00CF4AF1" w:rsidRPr="00CA3A93" w:rsidRDefault="00393BF9">
      <w:pPr>
        <w:numPr>
          <w:ilvl w:val="1"/>
          <w:numId w:val="1"/>
        </w:numPr>
        <w:pBdr>
          <w:top w:val="nil"/>
          <w:left w:val="nil"/>
          <w:bottom w:val="nil"/>
          <w:right w:val="nil"/>
          <w:between w:val="nil"/>
        </w:pBdr>
        <w:rPr>
          <w:rFonts w:eastAsia="Aptos"/>
          <w:color w:val="000000"/>
        </w:rPr>
      </w:pPr>
      <w:r w:rsidRPr="00CA3A93">
        <w:rPr>
          <w:rFonts w:eastAsia="Aptos"/>
          <w:color w:val="000000"/>
        </w:rPr>
        <w:t xml:space="preserve">Homeowners raised issues </w:t>
      </w:r>
      <w:r w:rsidR="001B2122">
        <w:rPr>
          <w:rFonts w:eastAsia="Aptos"/>
          <w:color w:val="000000"/>
        </w:rPr>
        <w:t>with non-resident pool memberships</w:t>
      </w:r>
      <w:r w:rsidR="00015859">
        <w:rPr>
          <w:rFonts w:eastAsia="Aptos"/>
          <w:color w:val="000000"/>
        </w:rPr>
        <w:t>.</w:t>
      </w:r>
    </w:p>
    <w:p w14:paraId="0B9932E0" w14:textId="77777777" w:rsidR="00CF4AF1" w:rsidRPr="00CA3A93" w:rsidRDefault="00CF4AF1">
      <w:pPr>
        <w:pBdr>
          <w:top w:val="nil"/>
          <w:left w:val="nil"/>
          <w:bottom w:val="nil"/>
          <w:right w:val="nil"/>
          <w:between w:val="nil"/>
        </w:pBdr>
        <w:ind w:left="1080"/>
        <w:rPr>
          <w:rFonts w:eastAsia="Aptos"/>
          <w:color w:val="000000"/>
        </w:rPr>
      </w:pPr>
    </w:p>
    <w:p w14:paraId="0F4166B0"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Announcements</w:t>
      </w:r>
    </w:p>
    <w:p w14:paraId="5B0D20F6" w14:textId="03E554FB" w:rsidR="00CF4AF1" w:rsidRPr="00CA3A93" w:rsidRDefault="00393BF9">
      <w:pPr>
        <w:numPr>
          <w:ilvl w:val="1"/>
          <w:numId w:val="1"/>
        </w:numPr>
        <w:pBdr>
          <w:top w:val="nil"/>
          <w:left w:val="nil"/>
          <w:bottom w:val="nil"/>
          <w:right w:val="nil"/>
          <w:between w:val="nil"/>
        </w:pBdr>
        <w:rPr>
          <w:rFonts w:eastAsia="Aptos"/>
          <w:color w:val="000000"/>
        </w:rPr>
      </w:pPr>
      <w:r w:rsidRPr="00CA3A93">
        <w:rPr>
          <w:rFonts w:eastAsia="Aptos"/>
          <w:color w:val="000000"/>
        </w:rPr>
        <w:t xml:space="preserve">Next Board of Directors meeting: </w:t>
      </w:r>
      <w:r w:rsidR="00015859">
        <w:rPr>
          <w:rFonts w:eastAsia="Aptos"/>
          <w:color w:val="000000"/>
        </w:rPr>
        <w:t xml:space="preserve">March 24 </w:t>
      </w:r>
      <w:r w:rsidRPr="00CA3A93">
        <w:rPr>
          <w:rFonts w:eastAsia="Aptos"/>
          <w:color w:val="000000"/>
        </w:rPr>
        <w:t>at 7 p.m.</w:t>
      </w:r>
    </w:p>
    <w:p w14:paraId="21B671F5" w14:textId="77777777" w:rsidR="00CF4AF1" w:rsidRPr="00CA3A93" w:rsidRDefault="00393BF9">
      <w:pPr>
        <w:numPr>
          <w:ilvl w:val="1"/>
          <w:numId w:val="1"/>
        </w:numPr>
        <w:pBdr>
          <w:top w:val="nil"/>
          <w:left w:val="nil"/>
          <w:bottom w:val="nil"/>
          <w:right w:val="nil"/>
          <w:between w:val="nil"/>
        </w:pBdr>
        <w:rPr>
          <w:rFonts w:eastAsia="Aptos"/>
          <w:color w:val="000000"/>
        </w:rPr>
      </w:pPr>
      <w:r w:rsidRPr="00CA3A93">
        <w:rPr>
          <w:rFonts w:eastAsia="Aptos"/>
          <w:color w:val="000000"/>
        </w:rPr>
        <w:t>Volunteer opportunities available.</w:t>
      </w:r>
    </w:p>
    <w:p w14:paraId="4E1DD174" w14:textId="77777777" w:rsidR="00CF4AF1" w:rsidRPr="00CA3A93" w:rsidRDefault="00CF4AF1">
      <w:pPr>
        <w:pBdr>
          <w:top w:val="nil"/>
          <w:left w:val="nil"/>
          <w:bottom w:val="nil"/>
          <w:right w:val="nil"/>
          <w:between w:val="nil"/>
        </w:pBdr>
        <w:ind w:left="1080"/>
        <w:rPr>
          <w:rFonts w:eastAsia="Aptos"/>
          <w:color w:val="000000"/>
        </w:rPr>
      </w:pPr>
    </w:p>
    <w:p w14:paraId="68F9302C" w14:textId="77777777" w:rsidR="00CF4AF1" w:rsidRPr="00CA3A93" w:rsidRDefault="00393BF9">
      <w:pPr>
        <w:numPr>
          <w:ilvl w:val="0"/>
          <w:numId w:val="1"/>
        </w:numPr>
        <w:pBdr>
          <w:top w:val="nil"/>
          <w:left w:val="nil"/>
          <w:bottom w:val="nil"/>
          <w:right w:val="nil"/>
          <w:between w:val="nil"/>
        </w:pBdr>
        <w:rPr>
          <w:rFonts w:eastAsia="Aptos"/>
          <w:b/>
          <w:color w:val="000000"/>
        </w:rPr>
      </w:pPr>
      <w:r w:rsidRPr="00CA3A93">
        <w:rPr>
          <w:rFonts w:eastAsia="Aptos"/>
          <w:b/>
          <w:color w:val="000000"/>
        </w:rPr>
        <w:t>Adjournment</w:t>
      </w:r>
    </w:p>
    <w:p w14:paraId="3C57A72A" w14:textId="77777777" w:rsidR="004B2CEC" w:rsidRDefault="00393BF9">
      <w:pPr>
        <w:numPr>
          <w:ilvl w:val="1"/>
          <w:numId w:val="1"/>
        </w:numPr>
        <w:pBdr>
          <w:top w:val="nil"/>
          <w:left w:val="nil"/>
          <w:bottom w:val="nil"/>
          <w:right w:val="nil"/>
          <w:between w:val="nil"/>
        </w:pBdr>
        <w:rPr>
          <w:rFonts w:eastAsia="Aptos"/>
          <w:color w:val="000000"/>
        </w:rPr>
      </w:pPr>
      <w:r w:rsidRPr="00CA3A93">
        <w:rPr>
          <w:rFonts w:eastAsia="Aptos"/>
          <w:color w:val="000000"/>
        </w:rPr>
        <w:t>Motion to adjourn and move to Executive Session at 8:</w:t>
      </w:r>
      <w:r w:rsidR="00010107">
        <w:rPr>
          <w:rFonts w:eastAsia="Aptos"/>
          <w:color w:val="000000"/>
        </w:rPr>
        <w:t>45</w:t>
      </w:r>
      <w:r w:rsidRPr="00CA3A93">
        <w:rPr>
          <w:rFonts w:eastAsia="Aptos"/>
          <w:color w:val="000000"/>
        </w:rPr>
        <w:t xml:space="preserve"> p.m.: Approved unanimously.</w:t>
      </w:r>
    </w:p>
    <w:p w14:paraId="76167DFB" w14:textId="77777777" w:rsidR="004B2CEC" w:rsidRDefault="004B2CEC" w:rsidP="004B2CEC">
      <w:pPr>
        <w:pBdr>
          <w:top w:val="nil"/>
          <w:left w:val="nil"/>
          <w:bottom w:val="nil"/>
          <w:right w:val="nil"/>
          <w:between w:val="nil"/>
        </w:pBdr>
        <w:rPr>
          <w:rFonts w:eastAsia="Aptos"/>
          <w:color w:val="000000"/>
        </w:rPr>
      </w:pPr>
    </w:p>
    <w:p w14:paraId="3AB9EA71" w14:textId="545E034B" w:rsidR="00CF4AF1" w:rsidRPr="00CA3A93" w:rsidRDefault="00CF4AF1" w:rsidP="004B2CEC">
      <w:pPr>
        <w:pBdr>
          <w:top w:val="nil"/>
          <w:left w:val="nil"/>
          <w:bottom w:val="nil"/>
          <w:right w:val="nil"/>
          <w:between w:val="nil"/>
        </w:pBdr>
        <w:rPr>
          <w:rFonts w:eastAsia="Aptos"/>
          <w:color w:val="000000"/>
        </w:rPr>
      </w:pPr>
    </w:p>
    <w:p w14:paraId="0963BE75" w14:textId="77777777" w:rsidR="00CF4AF1" w:rsidRPr="00CA3A93" w:rsidRDefault="00393BF9">
      <w:pPr>
        <w:rPr>
          <w:rFonts w:eastAsia="Aptos"/>
          <w:b/>
        </w:rPr>
      </w:pPr>
      <w:r w:rsidRPr="00CA3A93">
        <w:rPr>
          <w:rFonts w:eastAsia="Aptos"/>
          <w:b/>
        </w:rPr>
        <w:t>Board Meeting – Executive Session</w:t>
      </w:r>
    </w:p>
    <w:p w14:paraId="528E33F8" w14:textId="77777777" w:rsidR="00CF4AF1" w:rsidRPr="00CA3A93" w:rsidRDefault="00CF4AF1">
      <w:pPr>
        <w:rPr>
          <w:rFonts w:eastAsia="Aptos"/>
        </w:rPr>
      </w:pPr>
    </w:p>
    <w:p w14:paraId="346C840A" w14:textId="372F91B3" w:rsidR="00CF4AF1" w:rsidRPr="00CA3A93" w:rsidRDefault="00393BF9">
      <w:pPr>
        <w:numPr>
          <w:ilvl w:val="0"/>
          <w:numId w:val="2"/>
        </w:numPr>
        <w:pBdr>
          <w:top w:val="nil"/>
          <w:left w:val="nil"/>
          <w:bottom w:val="nil"/>
          <w:right w:val="nil"/>
          <w:between w:val="nil"/>
        </w:pBdr>
        <w:rPr>
          <w:rFonts w:eastAsia="Aptos"/>
          <w:b/>
          <w:color w:val="000000"/>
        </w:rPr>
      </w:pPr>
      <w:r w:rsidRPr="00CA3A93">
        <w:rPr>
          <w:rFonts w:eastAsia="Aptos"/>
          <w:b/>
          <w:color w:val="000000"/>
        </w:rPr>
        <w:t>BAM Report (Jaime)</w:t>
      </w:r>
    </w:p>
    <w:p w14:paraId="42125065" w14:textId="06FB90E1" w:rsidR="00CF4AF1" w:rsidRDefault="00393BF9">
      <w:pPr>
        <w:numPr>
          <w:ilvl w:val="1"/>
          <w:numId w:val="2"/>
        </w:numPr>
        <w:pBdr>
          <w:top w:val="nil"/>
          <w:left w:val="nil"/>
          <w:bottom w:val="nil"/>
          <w:right w:val="nil"/>
          <w:between w:val="nil"/>
        </w:pBdr>
        <w:rPr>
          <w:rFonts w:eastAsia="Aptos"/>
          <w:color w:val="000000"/>
        </w:rPr>
      </w:pPr>
      <w:r w:rsidRPr="00CA3A93">
        <w:rPr>
          <w:rFonts w:eastAsia="Aptos"/>
          <w:b/>
          <w:color w:val="000000"/>
        </w:rPr>
        <w:t xml:space="preserve">Dues </w:t>
      </w:r>
      <w:r w:rsidRPr="00CA3A93">
        <w:rPr>
          <w:rFonts w:eastAsia="Aptos"/>
          <w:b/>
          <w:color w:val="000000"/>
        </w:rPr>
        <w:t>Collection</w:t>
      </w:r>
      <w:r w:rsidRPr="00CA3A93">
        <w:rPr>
          <w:rFonts w:eastAsia="Aptos"/>
          <w:color w:val="000000"/>
        </w:rPr>
        <w:t xml:space="preserve">: </w:t>
      </w:r>
      <w:r w:rsidR="00087C5A">
        <w:rPr>
          <w:rFonts w:eastAsia="Aptos"/>
          <w:color w:val="000000"/>
        </w:rPr>
        <w:t xml:space="preserve">94% of </w:t>
      </w:r>
      <w:r w:rsidR="0033162D">
        <w:rPr>
          <w:rFonts w:eastAsia="Aptos"/>
          <w:color w:val="000000"/>
        </w:rPr>
        <w:t xml:space="preserve">outstanding </w:t>
      </w:r>
      <w:r w:rsidR="00087C5A">
        <w:rPr>
          <w:rFonts w:eastAsia="Aptos"/>
          <w:color w:val="000000"/>
        </w:rPr>
        <w:t xml:space="preserve">dues have been paid; </w:t>
      </w:r>
      <w:r w:rsidR="00E760EF">
        <w:rPr>
          <w:rFonts w:eastAsia="Aptos"/>
          <w:color w:val="000000"/>
        </w:rPr>
        <w:t xml:space="preserve">16 homeowners </w:t>
      </w:r>
      <w:r w:rsidR="00F3627F">
        <w:rPr>
          <w:rFonts w:eastAsia="Aptos"/>
          <w:color w:val="000000"/>
        </w:rPr>
        <w:t xml:space="preserve">have not paid 2025 dues; </w:t>
      </w:r>
    </w:p>
    <w:p w14:paraId="6D5A9480" w14:textId="77777777" w:rsidR="00087C5A" w:rsidRPr="00CA3A93" w:rsidRDefault="00087C5A" w:rsidP="00087C5A">
      <w:pPr>
        <w:pBdr>
          <w:top w:val="nil"/>
          <w:left w:val="nil"/>
          <w:bottom w:val="nil"/>
          <w:right w:val="nil"/>
          <w:between w:val="nil"/>
        </w:pBdr>
        <w:ind w:left="1440"/>
        <w:rPr>
          <w:rFonts w:eastAsia="Aptos"/>
          <w:color w:val="000000"/>
        </w:rPr>
      </w:pPr>
    </w:p>
    <w:p w14:paraId="6B7E7EA8" w14:textId="0F39C8E5" w:rsidR="001E5D2C" w:rsidRDefault="00393BF9" w:rsidP="001E5D2C">
      <w:pPr>
        <w:numPr>
          <w:ilvl w:val="1"/>
          <w:numId w:val="2"/>
        </w:numPr>
        <w:pBdr>
          <w:top w:val="nil"/>
          <w:left w:val="nil"/>
          <w:bottom w:val="nil"/>
          <w:right w:val="nil"/>
          <w:between w:val="nil"/>
        </w:pBdr>
        <w:rPr>
          <w:rFonts w:eastAsia="Aptos"/>
          <w:color w:val="000000"/>
        </w:rPr>
      </w:pPr>
      <w:r w:rsidRPr="00CA3A93">
        <w:rPr>
          <w:rFonts w:eastAsia="Aptos"/>
          <w:b/>
          <w:color w:val="000000"/>
        </w:rPr>
        <w:t xml:space="preserve">Special Assessment: </w:t>
      </w:r>
      <w:r w:rsidR="00406C55">
        <w:rPr>
          <w:rFonts w:eastAsia="Aptos"/>
          <w:b/>
          <w:color w:val="000000"/>
        </w:rPr>
        <w:t xml:space="preserve">91% of </w:t>
      </w:r>
      <w:r w:rsidR="0033162D">
        <w:rPr>
          <w:rFonts w:eastAsia="Aptos"/>
          <w:b/>
          <w:color w:val="000000"/>
        </w:rPr>
        <w:t xml:space="preserve">the </w:t>
      </w:r>
      <w:r w:rsidR="00F53C90">
        <w:rPr>
          <w:rFonts w:eastAsia="Aptos"/>
          <w:b/>
          <w:color w:val="000000"/>
        </w:rPr>
        <w:t xml:space="preserve">special assessment </w:t>
      </w:r>
      <w:r w:rsidR="00F92A48">
        <w:rPr>
          <w:rFonts w:eastAsia="Aptos"/>
          <w:b/>
          <w:color w:val="000000"/>
        </w:rPr>
        <w:t>has been paid</w:t>
      </w:r>
      <w:r w:rsidR="00F92A48" w:rsidRPr="00F92A48">
        <w:rPr>
          <w:rFonts w:eastAsia="Aptos"/>
          <w:bCs/>
          <w:color w:val="000000"/>
        </w:rPr>
        <w:t>;</w:t>
      </w:r>
      <w:r w:rsidR="00F92A48">
        <w:rPr>
          <w:rFonts w:eastAsia="Aptos"/>
          <w:bCs/>
          <w:color w:val="000000"/>
        </w:rPr>
        <w:t xml:space="preserve"> 22</w:t>
      </w:r>
      <w:r w:rsidR="00F92A48">
        <w:rPr>
          <w:rFonts w:eastAsia="Aptos"/>
          <w:color w:val="000000"/>
        </w:rPr>
        <w:t xml:space="preserve"> homeowners have not paid </w:t>
      </w:r>
      <w:r w:rsidR="00CF78AC">
        <w:rPr>
          <w:rFonts w:eastAsia="Aptos"/>
          <w:color w:val="000000"/>
        </w:rPr>
        <w:t xml:space="preserve">the special assessment </w:t>
      </w:r>
    </w:p>
    <w:p w14:paraId="4E3D06BC" w14:textId="77777777" w:rsidR="00CF78AC" w:rsidRPr="001E5D2C" w:rsidRDefault="00CF78AC" w:rsidP="00CF78AC">
      <w:pPr>
        <w:pBdr>
          <w:top w:val="nil"/>
          <w:left w:val="nil"/>
          <w:bottom w:val="nil"/>
          <w:right w:val="nil"/>
          <w:between w:val="nil"/>
        </w:pBdr>
        <w:rPr>
          <w:rFonts w:eastAsia="Aptos"/>
          <w:color w:val="000000"/>
        </w:rPr>
      </w:pPr>
    </w:p>
    <w:p w14:paraId="3066D79D" w14:textId="77777777" w:rsidR="00CF4AF1" w:rsidRDefault="00393BF9">
      <w:pPr>
        <w:numPr>
          <w:ilvl w:val="1"/>
          <w:numId w:val="2"/>
        </w:numPr>
        <w:pBdr>
          <w:top w:val="nil"/>
          <w:left w:val="nil"/>
          <w:bottom w:val="nil"/>
          <w:right w:val="nil"/>
          <w:between w:val="nil"/>
        </w:pBdr>
        <w:rPr>
          <w:rFonts w:eastAsia="Aptos"/>
          <w:color w:val="000000"/>
        </w:rPr>
      </w:pPr>
      <w:r w:rsidRPr="00CA3A93">
        <w:rPr>
          <w:rFonts w:eastAsia="Aptos"/>
          <w:b/>
          <w:color w:val="000000"/>
        </w:rPr>
        <w:t>Lien Status</w:t>
      </w:r>
      <w:r w:rsidRPr="00CA3A93">
        <w:rPr>
          <w:rFonts w:eastAsia="Aptos"/>
          <w:color w:val="000000"/>
        </w:rPr>
        <w:t>: No current liens.</w:t>
      </w:r>
    </w:p>
    <w:p w14:paraId="7EFC8396" w14:textId="77777777" w:rsidR="00CF78AC" w:rsidRPr="00CA3A93" w:rsidRDefault="00CF78AC" w:rsidP="00CF78AC">
      <w:pPr>
        <w:pBdr>
          <w:top w:val="nil"/>
          <w:left w:val="nil"/>
          <w:bottom w:val="nil"/>
          <w:right w:val="nil"/>
          <w:between w:val="nil"/>
        </w:pBdr>
        <w:rPr>
          <w:rFonts w:eastAsia="Aptos"/>
          <w:color w:val="000000"/>
        </w:rPr>
      </w:pPr>
    </w:p>
    <w:p w14:paraId="76070135" w14:textId="7F192F4C" w:rsidR="00F50DB6" w:rsidRPr="00F50DB6" w:rsidRDefault="00393BF9" w:rsidP="00F50DB6">
      <w:pPr>
        <w:numPr>
          <w:ilvl w:val="1"/>
          <w:numId w:val="2"/>
        </w:numPr>
        <w:pBdr>
          <w:top w:val="nil"/>
          <w:left w:val="nil"/>
          <w:bottom w:val="nil"/>
          <w:right w:val="nil"/>
          <w:between w:val="nil"/>
        </w:pBdr>
        <w:rPr>
          <w:rFonts w:eastAsia="Aptos"/>
          <w:b/>
          <w:color w:val="000000"/>
        </w:rPr>
      </w:pPr>
      <w:r w:rsidRPr="00CA3A93">
        <w:rPr>
          <w:rFonts w:eastAsia="Aptos"/>
          <w:b/>
          <w:color w:val="000000"/>
        </w:rPr>
        <w:t>Hearings</w:t>
      </w:r>
    </w:p>
    <w:p w14:paraId="34920CE0" w14:textId="5E60A391" w:rsidR="00CF4AF1" w:rsidRDefault="00F50DB6">
      <w:pPr>
        <w:numPr>
          <w:ilvl w:val="2"/>
          <w:numId w:val="2"/>
        </w:numPr>
        <w:pBdr>
          <w:top w:val="nil"/>
          <w:left w:val="nil"/>
          <w:bottom w:val="nil"/>
          <w:right w:val="nil"/>
          <w:between w:val="nil"/>
        </w:pBdr>
        <w:rPr>
          <w:rFonts w:eastAsia="Aptos"/>
          <w:color w:val="000000"/>
        </w:rPr>
      </w:pPr>
      <w:r w:rsidRPr="00F50DB6">
        <w:rPr>
          <w:rFonts w:eastAsia="Aptos"/>
          <w:color w:val="000000"/>
        </w:rPr>
        <w:t>No hearings scheduled right now but 4 final letters sent out</w:t>
      </w:r>
      <w:r w:rsidRPr="00CA3A93">
        <w:rPr>
          <w:rFonts w:eastAsia="Aptos"/>
          <w:color w:val="000000"/>
        </w:rPr>
        <w:t>.</w:t>
      </w:r>
    </w:p>
    <w:p w14:paraId="02757ADE" w14:textId="77777777" w:rsidR="00F50DB6" w:rsidRPr="00CA3A93" w:rsidRDefault="00F50DB6" w:rsidP="00F50DB6">
      <w:pPr>
        <w:pBdr>
          <w:top w:val="nil"/>
          <w:left w:val="nil"/>
          <w:bottom w:val="nil"/>
          <w:right w:val="nil"/>
          <w:between w:val="nil"/>
        </w:pBdr>
        <w:ind w:left="2160"/>
        <w:rPr>
          <w:rFonts w:eastAsia="Aptos"/>
          <w:color w:val="000000"/>
        </w:rPr>
      </w:pPr>
    </w:p>
    <w:p w14:paraId="6204BB86" w14:textId="77777777" w:rsidR="00CF4AF1" w:rsidRPr="00CA3A93" w:rsidRDefault="00393BF9">
      <w:pPr>
        <w:numPr>
          <w:ilvl w:val="1"/>
          <w:numId w:val="2"/>
        </w:numPr>
        <w:pBdr>
          <w:top w:val="nil"/>
          <w:left w:val="nil"/>
          <w:bottom w:val="nil"/>
          <w:right w:val="nil"/>
          <w:between w:val="nil"/>
        </w:pBdr>
        <w:rPr>
          <w:rFonts w:eastAsia="Aptos"/>
          <w:b/>
          <w:color w:val="000000"/>
        </w:rPr>
      </w:pPr>
      <w:r w:rsidRPr="00CA3A93">
        <w:rPr>
          <w:rFonts w:eastAsia="Aptos"/>
          <w:b/>
          <w:color w:val="000000"/>
        </w:rPr>
        <w:t>Drive-Thru Report</w:t>
      </w:r>
    </w:p>
    <w:p w14:paraId="26C4A907" w14:textId="77777777" w:rsidR="00F50DB6" w:rsidRPr="00F50DB6" w:rsidRDefault="00F50DB6" w:rsidP="00F50DB6">
      <w:pPr>
        <w:pStyle w:val="ListParagraph"/>
        <w:numPr>
          <w:ilvl w:val="2"/>
          <w:numId w:val="2"/>
        </w:numPr>
        <w:pBdr>
          <w:top w:val="nil"/>
          <w:left w:val="nil"/>
          <w:bottom w:val="nil"/>
          <w:right w:val="nil"/>
          <w:between w:val="nil"/>
        </w:pBdr>
        <w:rPr>
          <w:rFonts w:eastAsia="Aptos"/>
          <w:color w:val="000000"/>
        </w:rPr>
      </w:pPr>
      <w:r w:rsidRPr="00F50DB6">
        <w:rPr>
          <w:rFonts w:eastAsia="Aptos"/>
          <w:color w:val="000000"/>
        </w:rPr>
        <w:t>13 first letters and 4 final letters sent out after recent drive through </w:t>
      </w:r>
    </w:p>
    <w:p w14:paraId="32BED60A" w14:textId="77777777" w:rsidR="00CF4AF1" w:rsidRPr="00CA3A93" w:rsidRDefault="00CF4AF1">
      <w:pPr>
        <w:pBdr>
          <w:top w:val="nil"/>
          <w:left w:val="nil"/>
          <w:bottom w:val="nil"/>
          <w:right w:val="nil"/>
          <w:between w:val="nil"/>
        </w:pBdr>
        <w:ind w:left="1080"/>
        <w:rPr>
          <w:rFonts w:eastAsia="Aptos"/>
          <w:color w:val="000000"/>
        </w:rPr>
      </w:pPr>
    </w:p>
    <w:p w14:paraId="5E260184" w14:textId="094174E6" w:rsidR="00CF4AF1" w:rsidRPr="00CA3A93" w:rsidRDefault="00393BF9">
      <w:pPr>
        <w:numPr>
          <w:ilvl w:val="0"/>
          <w:numId w:val="2"/>
        </w:numPr>
        <w:pBdr>
          <w:top w:val="nil"/>
          <w:left w:val="nil"/>
          <w:bottom w:val="nil"/>
          <w:right w:val="nil"/>
          <w:between w:val="nil"/>
        </w:pBdr>
        <w:rPr>
          <w:rFonts w:eastAsia="Aptos"/>
          <w:b/>
          <w:color w:val="000000"/>
        </w:rPr>
      </w:pPr>
      <w:r w:rsidRPr="00CA3A93">
        <w:rPr>
          <w:rFonts w:eastAsia="Aptos"/>
          <w:b/>
          <w:color w:val="000000"/>
        </w:rPr>
        <w:t>ARC Submittals (</w:t>
      </w:r>
      <w:r w:rsidR="001A1A80">
        <w:rPr>
          <w:rFonts w:eastAsia="Aptos"/>
          <w:b/>
          <w:color w:val="000000"/>
        </w:rPr>
        <w:t>Liz</w:t>
      </w:r>
      <w:r w:rsidRPr="00CA3A93">
        <w:rPr>
          <w:rFonts w:eastAsia="Aptos"/>
          <w:b/>
          <w:color w:val="000000"/>
        </w:rPr>
        <w:t>)</w:t>
      </w:r>
    </w:p>
    <w:p w14:paraId="73151485" w14:textId="287A350B" w:rsidR="00CF4AF1" w:rsidRPr="00CA3A93" w:rsidRDefault="004066E4">
      <w:pPr>
        <w:numPr>
          <w:ilvl w:val="1"/>
          <w:numId w:val="2"/>
        </w:numPr>
        <w:pBdr>
          <w:top w:val="nil"/>
          <w:left w:val="nil"/>
          <w:bottom w:val="nil"/>
          <w:right w:val="nil"/>
          <w:between w:val="nil"/>
        </w:pBdr>
        <w:rPr>
          <w:rFonts w:eastAsia="Aptos"/>
          <w:color w:val="000000"/>
        </w:rPr>
      </w:pPr>
      <w:r>
        <w:rPr>
          <w:rFonts w:eastAsia="Aptos"/>
          <w:color w:val="000000"/>
        </w:rPr>
        <w:t>1 submittal for proposed landscaping</w:t>
      </w:r>
      <w:r w:rsidR="0091456E">
        <w:rPr>
          <w:rFonts w:eastAsia="Aptos"/>
          <w:color w:val="000000"/>
        </w:rPr>
        <w:t>,</w:t>
      </w:r>
      <w:r>
        <w:rPr>
          <w:rFonts w:eastAsia="Aptos"/>
          <w:color w:val="000000"/>
        </w:rPr>
        <w:t xml:space="preserve"> tree removal</w:t>
      </w:r>
      <w:r w:rsidR="0091456E">
        <w:rPr>
          <w:rFonts w:eastAsia="Aptos"/>
          <w:color w:val="000000"/>
        </w:rPr>
        <w:t>, and tree replacement</w:t>
      </w:r>
    </w:p>
    <w:p w14:paraId="0AC11DEB" w14:textId="77777777" w:rsidR="00CF4AF1" w:rsidRDefault="00CF4AF1">
      <w:pPr>
        <w:pBdr>
          <w:top w:val="nil"/>
          <w:left w:val="nil"/>
          <w:bottom w:val="nil"/>
          <w:right w:val="nil"/>
          <w:between w:val="nil"/>
        </w:pBdr>
        <w:ind w:left="1080"/>
        <w:rPr>
          <w:rFonts w:eastAsia="Aptos"/>
          <w:color w:val="000000"/>
        </w:rPr>
      </w:pPr>
    </w:p>
    <w:p w14:paraId="67F10CB2" w14:textId="77777777" w:rsidR="00404E04" w:rsidRDefault="00404E04">
      <w:pPr>
        <w:pBdr>
          <w:top w:val="nil"/>
          <w:left w:val="nil"/>
          <w:bottom w:val="nil"/>
          <w:right w:val="nil"/>
          <w:between w:val="nil"/>
        </w:pBdr>
        <w:ind w:left="1080"/>
        <w:rPr>
          <w:rFonts w:eastAsia="Aptos"/>
          <w:color w:val="000000"/>
        </w:rPr>
      </w:pPr>
    </w:p>
    <w:p w14:paraId="5E332CE0" w14:textId="77777777" w:rsidR="00404E04" w:rsidRDefault="00404E04">
      <w:pPr>
        <w:pBdr>
          <w:top w:val="nil"/>
          <w:left w:val="nil"/>
          <w:bottom w:val="nil"/>
          <w:right w:val="nil"/>
          <w:between w:val="nil"/>
        </w:pBdr>
        <w:ind w:left="1080"/>
        <w:rPr>
          <w:rFonts w:eastAsia="Aptos"/>
          <w:color w:val="000000"/>
        </w:rPr>
      </w:pPr>
    </w:p>
    <w:p w14:paraId="74490EF0" w14:textId="77777777" w:rsidR="00404E04" w:rsidRPr="00CA3A93" w:rsidRDefault="00404E04">
      <w:pPr>
        <w:pBdr>
          <w:top w:val="nil"/>
          <w:left w:val="nil"/>
          <w:bottom w:val="nil"/>
          <w:right w:val="nil"/>
          <w:between w:val="nil"/>
        </w:pBdr>
        <w:ind w:left="1080"/>
        <w:rPr>
          <w:rFonts w:eastAsia="Aptos"/>
          <w:color w:val="000000"/>
        </w:rPr>
      </w:pPr>
    </w:p>
    <w:sectPr w:rsidR="00404E04" w:rsidRPr="00CA3A93">
      <w:headerReference w:type="default" r:id="rId7"/>
      <w:footerReference w:type="default" r:id="rId8"/>
      <w:pgSz w:w="12240" w:h="15840"/>
      <w:pgMar w:top="1720" w:right="1720" w:bottom="280" w:left="1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B7B9" w14:textId="77777777" w:rsidR="00385DF9" w:rsidRDefault="00385DF9" w:rsidP="00E42F7F">
      <w:r>
        <w:separator/>
      </w:r>
    </w:p>
  </w:endnote>
  <w:endnote w:type="continuationSeparator" w:id="0">
    <w:p w14:paraId="2BE6B64A" w14:textId="77777777" w:rsidR="00385DF9" w:rsidRDefault="00385DF9" w:rsidP="00E4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C2891127-9194-4A64-976A-8E2CB7F57B4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2" w:fontKey="{57D4F6B4-1A0D-4830-A924-BF01EAA0A1E0}"/>
  </w:font>
  <w:font w:name="Aptos">
    <w:charset w:val="00"/>
    <w:family w:val="swiss"/>
    <w:pitch w:val="variable"/>
    <w:sig w:usb0="20000287" w:usb1="00000003" w:usb2="00000000" w:usb3="00000000" w:csb0="0000019F" w:csb1="00000000"/>
    <w:embedRegular r:id="rId3" w:fontKey="{FAC7908F-67F4-41CB-9325-809B2528422A}"/>
    <w:embedBold r:id="rId4" w:fontKey="{6BE257B4-8C7F-40A0-BA75-E8EEEC4E81C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29287"/>
      <w:docPartObj>
        <w:docPartGallery w:val="Page Numbers (Bottom of Page)"/>
        <w:docPartUnique/>
      </w:docPartObj>
    </w:sdtPr>
    <w:sdtEndPr>
      <w:rPr>
        <w:noProof/>
      </w:rPr>
    </w:sdtEndPr>
    <w:sdtContent>
      <w:p w14:paraId="7E4C52C1" w14:textId="75576CB6" w:rsidR="00E42F7F" w:rsidRDefault="00E42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DDA5" w14:textId="77777777" w:rsidR="00E42F7F" w:rsidRDefault="00E4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CBC8" w14:textId="77777777" w:rsidR="00385DF9" w:rsidRDefault="00385DF9" w:rsidP="00E42F7F">
      <w:r>
        <w:separator/>
      </w:r>
    </w:p>
  </w:footnote>
  <w:footnote w:type="continuationSeparator" w:id="0">
    <w:p w14:paraId="30D315ED" w14:textId="77777777" w:rsidR="00385DF9" w:rsidRDefault="00385DF9" w:rsidP="00E4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B9F4" w14:textId="0F93706F" w:rsidR="004B2CEC" w:rsidRPr="00CA3A93" w:rsidRDefault="004B2CEC" w:rsidP="004B2CEC">
    <w:pPr>
      <w:jc w:val="center"/>
      <w:rPr>
        <w:b/>
        <w:bCs/>
        <w:sz w:val="28"/>
        <w:szCs w:val="28"/>
      </w:rPr>
    </w:pPr>
    <w:r w:rsidRPr="00CA3A93">
      <w:rPr>
        <w:b/>
        <w:bCs/>
        <w:sz w:val="28"/>
        <w:szCs w:val="28"/>
      </w:rPr>
      <w:t>Providence Hills Community Association</w:t>
    </w:r>
  </w:p>
  <w:p w14:paraId="565C7C43" w14:textId="77777777" w:rsidR="004B2CEC" w:rsidRPr="00CA3A93" w:rsidRDefault="004B2CEC" w:rsidP="004B2CEC">
    <w:pPr>
      <w:jc w:val="center"/>
      <w:rPr>
        <w:b/>
        <w:bCs/>
        <w:sz w:val="28"/>
        <w:szCs w:val="28"/>
      </w:rPr>
    </w:pPr>
    <w:r w:rsidRPr="00CA3A93">
      <w:rPr>
        <w:b/>
        <w:bCs/>
        <w:sz w:val="28"/>
        <w:szCs w:val="28"/>
      </w:rPr>
      <w:t>Board of Directors’ Meeting Minutes</w:t>
    </w:r>
  </w:p>
  <w:p w14:paraId="35180024" w14:textId="40E8A555" w:rsidR="004B2CEC" w:rsidRPr="00CA3A93" w:rsidRDefault="004B2CEC" w:rsidP="004B2CEC">
    <w:pPr>
      <w:jc w:val="center"/>
      <w:rPr>
        <w:rFonts w:eastAsia="Aptos"/>
        <w:b/>
        <w:bCs/>
        <w:sz w:val="28"/>
        <w:szCs w:val="28"/>
      </w:rPr>
    </w:pPr>
    <w:r w:rsidRPr="00CA3A93">
      <w:rPr>
        <w:rFonts w:eastAsia="Aptos"/>
        <w:b/>
        <w:bCs/>
        <w:sz w:val="28"/>
        <w:szCs w:val="28"/>
      </w:rPr>
      <w:t>February 2</w:t>
    </w:r>
    <w:r w:rsidR="00B43613">
      <w:rPr>
        <w:rFonts w:eastAsia="Aptos"/>
        <w:b/>
        <w:bCs/>
        <w:sz w:val="28"/>
        <w:szCs w:val="28"/>
      </w:rPr>
      <w:t>4</w:t>
    </w:r>
    <w:r w:rsidRPr="00CA3A93">
      <w:rPr>
        <w:rFonts w:eastAsia="Aptos"/>
        <w:b/>
        <w:bCs/>
        <w:sz w:val="28"/>
        <w:szCs w:val="28"/>
      </w:rPr>
      <w:t>, 2025</w:t>
    </w:r>
  </w:p>
  <w:p w14:paraId="568D1DC8" w14:textId="77777777" w:rsidR="004B2CEC" w:rsidRDefault="004B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C04"/>
    <w:multiLevelType w:val="multilevel"/>
    <w:tmpl w:val="3446D6BE"/>
    <w:lvl w:ilvl="0">
      <w:start w:val="1"/>
      <w:numFmt w:val="upperRoman"/>
      <w:lvlText w:val="%1."/>
      <w:lvlJc w:val="left"/>
      <w:pPr>
        <w:ind w:left="1080" w:hanging="720"/>
      </w:pPr>
    </w:lvl>
    <w:lvl w:ilvl="1">
      <w:start w:val="1"/>
      <w:numFmt w:val="lowerLetter"/>
      <w:lvlText w:val="%2."/>
      <w:lvlJc w:val="left"/>
      <w:pPr>
        <w:ind w:left="1440" w:hanging="360"/>
      </w:pPr>
      <w:rPr>
        <w:b w:val="0"/>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rPr>
        <w:rFonts w:ascii="Times New Roman" w:eastAsia="Times New Roman" w:hAnsi="Times New Roman" w:cs="Times New Roman"/>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4724F6"/>
    <w:multiLevelType w:val="multilevel"/>
    <w:tmpl w:val="6EC048EC"/>
    <w:lvl w:ilvl="0">
      <w:start w:val="1"/>
      <w:numFmt w:val="upperRoman"/>
      <w:lvlText w:val="%1."/>
      <w:lvlJc w:val="left"/>
      <w:pPr>
        <w:ind w:left="1080" w:hanging="72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425A7"/>
    <w:multiLevelType w:val="hybridMultilevel"/>
    <w:tmpl w:val="5760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5AAE"/>
    <w:multiLevelType w:val="hybridMultilevel"/>
    <w:tmpl w:val="6CE4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118054">
    <w:abstractNumId w:val="0"/>
  </w:num>
  <w:num w:numId="2" w16cid:durableId="1602950138">
    <w:abstractNumId w:val="1"/>
  </w:num>
  <w:num w:numId="3" w16cid:durableId="776098612">
    <w:abstractNumId w:val="3"/>
  </w:num>
  <w:num w:numId="4" w16cid:durableId="56121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F1"/>
    <w:rsid w:val="00010107"/>
    <w:rsid w:val="00015859"/>
    <w:rsid w:val="00061FB6"/>
    <w:rsid w:val="000664C8"/>
    <w:rsid w:val="00087C5A"/>
    <w:rsid w:val="00095358"/>
    <w:rsid w:val="000B39DA"/>
    <w:rsid w:val="000E2C80"/>
    <w:rsid w:val="000F25D9"/>
    <w:rsid w:val="00107489"/>
    <w:rsid w:val="001955AE"/>
    <w:rsid w:val="001A051A"/>
    <w:rsid w:val="001A1A80"/>
    <w:rsid w:val="001A529B"/>
    <w:rsid w:val="001A68E0"/>
    <w:rsid w:val="001B2122"/>
    <w:rsid w:val="001C0C30"/>
    <w:rsid w:val="001D41A9"/>
    <w:rsid w:val="001E5D2C"/>
    <w:rsid w:val="00200816"/>
    <w:rsid w:val="002014EA"/>
    <w:rsid w:val="002061BB"/>
    <w:rsid w:val="00211B80"/>
    <w:rsid w:val="00245C99"/>
    <w:rsid w:val="00254C12"/>
    <w:rsid w:val="0025526C"/>
    <w:rsid w:val="002757C7"/>
    <w:rsid w:val="002813B5"/>
    <w:rsid w:val="00283721"/>
    <w:rsid w:val="00285209"/>
    <w:rsid w:val="00286943"/>
    <w:rsid w:val="0029525E"/>
    <w:rsid w:val="002B434E"/>
    <w:rsid w:val="0030595A"/>
    <w:rsid w:val="00313B70"/>
    <w:rsid w:val="00320408"/>
    <w:rsid w:val="003229DD"/>
    <w:rsid w:val="00327A8E"/>
    <w:rsid w:val="0033162D"/>
    <w:rsid w:val="003654B0"/>
    <w:rsid w:val="00372D15"/>
    <w:rsid w:val="00373A1C"/>
    <w:rsid w:val="003801FB"/>
    <w:rsid w:val="00385DF9"/>
    <w:rsid w:val="00393BF9"/>
    <w:rsid w:val="003C36A7"/>
    <w:rsid w:val="00404E04"/>
    <w:rsid w:val="004066E4"/>
    <w:rsid w:val="00406C55"/>
    <w:rsid w:val="00424396"/>
    <w:rsid w:val="00425C75"/>
    <w:rsid w:val="00430C08"/>
    <w:rsid w:val="0044017A"/>
    <w:rsid w:val="00453C56"/>
    <w:rsid w:val="00472E74"/>
    <w:rsid w:val="0049775B"/>
    <w:rsid w:val="004B2CEC"/>
    <w:rsid w:val="004D4128"/>
    <w:rsid w:val="005113B7"/>
    <w:rsid w:val="005128D9"/>
    <w:rsid w:val="005646C2"/>
    <w:rsid w:val="00583EFA"/>
    <w:rsid w:val="005B2D04"/>
    <w:rsid w:val="00603CD7"/>
    <w:rsid w:val="006530C9"/>
    <w:rsid w:val="00663B14"/>
    <w:rsid w:val="006B07D7"/>
    <w:rsid w:val="006B15D4"/>
    <w:rsid w:val="006C63F4"/>
    <w:rsid w:val="006D7707"/>
    <w:rsid w:val="006F0AC8"/>
    <w:rsid w:val="006F627B"/>
    <w:rsid w:val="00705BE9"/>
    <w:rsid w:val="007268E6"/>
    <w:rsid w:val="00784DF4"/>
    <w:rsid w:val="00786854"/>
    <w:rsid w:val="007D5741"/>
    <w:rsid w:val="007D783E"/>
    <w:rsid w:val="008173E6"/>
    <w:rsid w:val="0088024B"/>
    <w:rsid w:val="008C78E1"/>
    <w:rsid w:val="0091456E"/>
    <w:rsid w:val="009373B0"/>
    <w:rsid w:val="0094682D"/>
    <w:rsid w:val="009709BD"/>
    <w:rsid w:val="009D6E2B"/>
    <w:rsid w:val="00A35642"/>
    <w:rsid w:val="00A44FC6"/>
    <w:rsid w:val="00A773B4"/>
    <w:rsid w:val="00A87156"/>
    <w:rsid w:val="00A87FA1"/>
    <w:rsid w:val="00A90F57"/>
    <w:rsid w:val="00A9201A"/>
    <w:rsid w:val="00AA0366"/>
    <w:rsid w:val="00AA0659"/>
    <w:rsid w:val="00B2122C"/>
    <w:rsid w:val="00B303C1"/>
    <w:rsid w:val="00B32008"/>
    <w:rsid w:val="00B43613"/>
    <w:rsid w:val="00B86679"/>
    <w:rsid w:val="00BD4ECE"/>
    <w:rsid w:val="00BD507A"/>
    <w:rsid w:val="00BE6A94"/>
    <w:rsid w:val="00BF590C"/>
    <w:rsid w:val="00BF592C"/>
    <w:rsid w:val="00BF7D0B"/>
    <w:rsid w:val="00C0203B"/>
    <w:rsid w:val="00C5029C"/>
    <w:rsid w:val="00C57E70"/>
    <w:rsid w:val="00C64A4E"/>
    <w:rsid w:val="00C8452D"/>
    <w:rsid w:val="00C9050F"/>
    <w:rsid w:val="00C96820"/>
    <w:rsid w:val="00CA0E35"/>
    <w:rsid w:val="00CA3A93"/>
    <w:rsid w:val="00CC3665"/>
    <w:rsid w:val="00CC3B29"/>
    <w:rsid w:val="00CF4AF1"/>
    <w:rsid w:val="00CF78AC"/>
    <w:rsid w:val="00D534F6"/>
    <w:rsid w:val="00D973CD"/>
    <w:rsid w:val="00DB5FC0"/>
    <w:rsid w:val="00DC0736"/>
    <w:rsid w:val="00E06342"/>
    <w:rsid w:val="00E271CA"/>
    <w:rsid w:val="00E360C6"/>
    <w:rsid w:val="00E36E82"/>
    <w:rsid w:val="00E41CFB"/>
    <w:rsid w:val="00E42F7F"/>
    <w:rsid w:val="00E760EF"/>
    <w:rsid w:val="00E8519F"/>
    <w:rsid w:val="00ED7293"/>
    <w:rsid w:val="00F14F10"/>
    <w:rsid w:val="00F3627F"/>
    <w:rsid w:val="00F42CAD"/>
    <w:rsid w:val="00F50DB6"/>
    <w:rsid w:val="00F53C90"/>
    <w:rsid w:val="00F92A48"/>
    <w:rsid w:val="00F92DFF"/>
    <w:rsid w:val="00FB6401"/>
    <w:rsid w:val="00FC187E"/>
    <w:rsid w:val="00FD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6E11"/>
  <w15:docId w15:val="{97A0ADBD-937E-4F77-8824-3114F537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41C"/>
    <w:rPr>
      <w:color w:val="467886" w:themeColor="hyperlink"/>
      <w:u w:val="single"/>
    </w:rPr>
  </w:style>
  <w:style w:type="character" w:styleId="UnresolvedMention">
    <w:name w:val="Unresolved Mention"/>
    <w:basedOn w:val="DefaultParagraphFont"/>
    <w:uiPriority w:val="99"/>
    <w:semiHidden/>
    <w:unhideWhenUsed/>
    <w:rsid w:val="00B6741C"/>
    <w:rPr>
      <w:color w:val="605E5C"/>
      <w:shd w:val="clear" w:color="auto" w:fill="E1DFDD"/>
    </w:rPr>
  </w:style>
  <w:style w:type="paragraph" w:styleId="BodyText">
    <w:name w:val="Body Text"/>
    <w:basedOn w:val="Normal"/>
    <w:link w:val="BodyTextChar"/>
    <w:uiPriority w:val="1"/>
    <w:qFormat/>
    <w:rsid w:val="00814994"/>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814994"/>
    <w:rPr>
      <w:rFonts w:ascii="Times New Roman" w:eastAsiaTheme="minorEastAsia" w:hAnsi="Times New Roman" w:cs="Times New Roman"/>
      <w:kern w:val="0"/>
    </w:rPr>
  </w:style>
  <w:style w:type="paragraph" w:styleId="Footer">
    <w:name w:val="footer"/>
    <w:basedOn w:val="Normal"/>
    <w:link w:val="FooterChar"/>
    <w:uiPriority w:val="99"/>
    <w:unhideWhenUsed/>
    <w:rsid w:val="00814994"/>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814994"/>
    <w:rPr>
      <w:rFonts w:ascii="Times New Roman" w:eastAsiaTheme="minorEastAsia" w:hAnsi="Times New Roman" w:cs="Times New Roman"/>
      <w:kern w:val="0"/>
    </w:rPr>
  </w:style>
  <w:style w:type="paragraph" w:styleId="Header">
    <w:name w:val="header"/>
    <w:basedOn w:val="Normal"/>
    <w:link w:val="HeaderChar"/>
    <w:uiPriority w:val="99"/>
    <w:unhideWhenUsed/>
    <w:rsid w:val="00BF4A5B"/>
    <w:pPr>
      <w:tabs>
        <w:tab w:val="center" w:pos="4680"/>
        <w:tab w:val="right" w:pos="9360"/>
      </w:tabs>
    </w:pPr>
  </w:style>
  <w:style w:type="character" w:customStyle="1" w:styleId="HeaderChar">
    <w:name w:val="Header Char"/>
    <w:basedOn w:val="DefaultParagraphFont"/>
    <w:link w:val="Header"/>
    <w:uiPriority w:val="99"/>
    <w:rsid w:val="00BF4A5B"/>
    <w:rPr>
      <w:rFonts w:ascii="Times New Roman" w:eastAsia="Times New Roman" w:hAnsi="Times New Roman" w:cs="Times New Roman"/>
      <w:kern w:val="0"/>
      <w:sz w:val="24"/>
      <w:szCs w:val="24"/>
    </w:rPr>
  </w:style>
  <w:style w:type="character" w:styleId="Strong">
    <w:name w:val="Strong"/>
    <w:basedOn w:val="DefaultParagraphFont"/>
    <w:uiPriority w:val="22"/>
    <w:qFormat/>
    <w:rsid w:val="005352ED"/>
    <w:rPr>
      <w:b/>
      <w:bCs/>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3094">
      <w:bodyDiv w:val="1"/>
      <w:marLeft w:val="0"/>
      <w:marRight w:val="0"/>
      <w:marTop w:val="0"/>
      <w:marBottom w:val="0"/>
      <w:divBdr>
        <w:top w:val="none" w:sz="0" w:space="0" w:color="auto"/>
        <w:left w:val="none" w:sz="0" w:space="0" w:color="auto"/>
        <w:bottom w:val="none" w:sz="0" w:space="0" w:color="auto"/>
        <w:right w:val="none" w:sz="0" w:space="0" w:color="auto"/>
      </w:divBdr>
    </w:div>
    <w:div w:id="449518718">
      <w:bodyDiv w:val="1"/>
      <w:marLeft w:val="0"/>
      <w:marRight w:val="0"/>
      <w:marTop w:val="0"/>
      <w:marBottom w:val="0"/>
      <w:divBdr>
        <w:top w:val="none" w:sz="0" w:space="0" w:color="auto"/>
        <w:left w:val="none" w:sz="0" w:space="0" w:color="auto"/>
        <w:bottom w:val="none" w:sz="0" w:space="0" w:color="auto"/>
        <w:right w:val="none" w:sz="0" w:space="0" w:color="auto"/>
      </w:divBdr>
    </w:div>
    <w:div w:id="571475304">
      <w:bodyDiv w:val="1"/>
      <w:marLeft w:val="0"/>
      <w:marRight w:val="0"/>
      <w:marTop w:val="0"/>
      <w:marBottom w:val="0"/>
      <w:divBdr>
        <w:top w:val="none" w:sz="0" w:space="0" w:color="auto"/>
        <w:left w:val="none" w:sz="0" w:space="0" w:color="auto"/>
        <w:bottom w:val="none" w:sz="0" w:space="0" w:color="auto"/>
        <w:right w:val="none" w:sz="0" w:space="0" w:color="auto"/>
      </w:divBdr>
    </w:div>
    <w:div w:id="1260020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McDermott</dc:creator>
  <cp:lastModifiedBy>Mark McKain</cp:lastModifiedBy>
  <cp:revision>2</cp:revision>
  <dcterms:created xsi:type="dcterms:W3CDTF">2025-04-01T00:26:00Z</dcterms:created>
  <dcterms:modified xsi:type="dcterms:W3CDTF">2025-04-01T00:26:00Z</dcterms:modified>
</cp:coreProperties>
</file>